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BBEC5" w14:textId="18BB05DF" w:rsidR="00761C25" w:rsidRPr="00761C25" w:rsidRDefault="00761C25" w:rsidP="00E71C5B">
      <w:pPr>
        <w:widowControl w:val="0"/>
        <w:autoSpaceDE w:val="0"/>
        <w:autoSpaceDN w:val="0"/>
        <w:spacing w:after="0" w:line="240" w:lineRule="auto"/>
        <w:ind w:right="633"/>
        <w:jc w:val="both"/>
        <w:rPr>
          <w:rFonts w:ascii="Arial" w:hAnsi="Arial" w:cs="Arial"/>
          <w:sz w:val="20"/>
          <w:szCs w:val="36"/>
        </w:rPr>
      </w:pPr>
    </w:p>
    <w:p w14:paraId="59DD09F0" w14:textId="47EAD075" w:rsidR="00761C25" w:rsidRDefault="00761C25" w:rsidP="00E71C5B">
      <w:pPr>
        <w:widowControl w:val="0"/>
        <w:autoSpaceDE w:val="0"/>
        <w:autoSpaceDN w:val="0"/>
        <w:spacing w:after="0" w:line="240" w:lineRule="auto"/>
        <w:ind w:right="633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NOMBRE: …………………………………………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FECHA: ………</w:t>
      </w:r>
      <w:proofErr w:type="gramStart"/>
      <w:r>
        <w:rPr>
          <w:rFonts w:ascii="Arial" w:hAnsi="Arial" w:cs="Arial"/>
          <w:sz w:val="36"/>
          <w:szCs w:val="36"/>
        </w:rPr>
        <w:t>…….</w:t>
      </w:r>
      <w:proofErr w:type="gramEnd"/>
      <w:r>
        <w:rPr>
          <w:rFonts w:ascii="Arial" w:hAnsi="Arial" w:cs="Arial"/>
          <w:sz w:val="36"/>
          <w:szCs w:val="36"/>
        </w:rPr>
        <w:t>.</w:t>
      </w:r>
    </w:p>
    <w:p w14:paraId="3525A720" w14:textId="77777777" w:rsidR="00761C25" w:rsidRDefault="00761C25" w:rsidP="00E71C5B">
      <w:pPr>
        <w:widowControl w:val="0"/>
        <w:autoSpaceDE w:val="0"/>
        <w:autoSpaceDN w:val="0"/>
        <w:spacing w:after="0" w:line="240" w:lineRule="auto"/>
        <w:ind w:right="633"/>
        <w:jc w:val="both"/>
        <w:rPr>
          <w:rFonts w:ascii="Arial" w:hAnsi="Arial" w:cs="Arial"/>
          <w:sz w:val="36"/>
          <w:szCs w:val="36"/>
        </w:rPr>
      </w:pPr>
    </w:p>
    <w:p w14:paraId="0181B0C3" w14:textId="3D06168C" w:rsidR="008B79C6" w:rsidRPr="008B79C6" w:rsidRDefault="008B79C6" w:rsidP="00E71C5B">
      <w:pPr>
        <w:pStyle w:val="Prrafodelista"/>
        <w:widowControl w:val="0"/>
        <w:numPr>
          <w:ilvl w:val="0"/>
          <w:numId w:val="1"/>
        </w:numPr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633" w:hanging="567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 xml:space="preserve">En un experimento sobre la reproducción en ganado bovino, se estudió la fecundación </w:t>
      </w:r>
      <w:r w:rsidRPr="008B79C6">
        <w:rPr>
          <w:rFonts w:ascii="Arial" w:hAnsi="Arial" w:cs="Arial"/>
          <w:i/>
          <w:sz w:val="36"/>
          <w:szCs w:val="36"/>
        </w:rPr>
        <w:t xml:space="preserve">in vitro </w:t>
      </w:r>
      <w:r w:rsidRPr="008B79C6">
        <w:rPr>
          <w:rFonts w:ascii="Arial" w:hAnsi="Arial" w:cs="Arial"/>
          <w:sz w:val="36"/>
          <w:szCs w:val="36"/>
        </w:rPr>
        <w:t>y sus diferentes procesos. Uno de los resultados indicó que, durante la adhesión del espermatozoide con la membrana del ovocito, y en la posterior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fusión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membranas,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interactúan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proteínas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provenientes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ambos gametos. En base a los antecedentes presentados y considerando que el experimento se realizó de forma correcta, ¿cuál de las siguientes preguntas de investigación pudo haber guiado este experimento?</w:t>
      </w:r>
    </w:p>
    <w:p w14:paraId="6766DC17" w14:textId="77777777" w:rsidR="008B79C6" w:rsidRPr="00761C25" w:rsidRDefault="008B79C6" w:rsidP="008B79C6">
      <w:pPr>
        <w:pStyle w:val="Textoindependiente"/>
        <w:spacing w:before="5"/>
        <w:jc w:val="both"/>
        <w:rPr>
          <w:rFonts w:ascii="Arial" w:hAnsi="Arial" w:cs="Arial"/>
          <w:sz w:val="18"/>
          <w:szCs w:val="36"/>
        </w:rPr>
      </w:pPr>
    </w:p>
    <w:p w14:paraId="7016417C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3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¿Cómo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proteínas</w:t>
      </w:r>
      <w:r w:rsidRPr="008B79C6">
        <w:rPr>
          <w:rFonts w:ascii="Arial" w:hAnsi="Arial" w:cs="Arial"/>
          <w:spacing w:val="6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ovocito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impiden</w:t>
      </w:r>
      <w:r w:rsidRPr="008B79C6">
        <w:rPr>
          <w:rFonts w:ascii="Arial" w:hAnsi="Arial" w:cs="Arial"/>
          <w:spacing w:val="6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7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fusión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membrana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 múltiples espermatozoides?</w:t>
      </w:r>
    </w:p>
    <w:p w14:paraId="20DB2344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1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¿Cómo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ve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afectada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síntesis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proteínas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gametos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durante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 fusión de sus membranas?</w:t>
      </w:r>
    </w:p>
    <w:p w14:paraId="11E4ACDD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8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¿Cuáles son los mecanismos que permiten la fusión de las membranas entre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 espermatozoide y el ovocito?</w:t>
      </w:r>
    </w:p>
    <w:p w14:paraId="0CC866DE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8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¿Cuáles son los mecanismos que permiten la maduración del espermatozoide al momento de fusionar su membrana con la del ovocito?</w:t>
      </w:r>
    </w:p>
    <w:p w14:paraId="3EB09BA4" w14:textId="77777777" w:rsidR="008B79C6" w:rsidRPr="00761C25" w:rsidRDefault="008B79C6" w:rsidP="008B79C6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20" w:lineRule="auto"/>
        <w:ind w:right="653"/>
        <w:jc w:val="both"/>
        <w:rPr>
          <w:rFonts w:ascii="Arial" w:hAnsi="Arial" w:cs="Arial"/>
          <w:szCs w:val="36"/>
        </w:rPr>
      </w:pPr>
    </w:p>
    <w:p w14:paraId="727FDB8B" w14:textId="1CB94F11" w:rsidR="008B79C6" w:rsidRPr="008B79C6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20" w:lineRule="auto"/>
        <w:ind w:left="567" w:right="653" w:hanging="567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Una mujer consume un fármaco X que genera la incapacidad de proliferación endometrial</w:t>
      </w:r>
      <w:r w:rsidRPr="008B79C6">
        <w:rPr>
          <w:rFonts w:ascii="Arial" w:hAnsi="Arial" w:cs="Arial"/>
          <w:spacing w:val="3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3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medida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progresa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ciclo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ovárico.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relación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anterior,</w:t>
      </w:r>
    </w:p>
    <w:p w14:paraId="2E1659BC" w14:textId="77777777" w:rsidR="008B79C6" w:rsidRPr="008B79C6" w:rsidRDefault="008B79C6" w:rsidP="00C127E5">
      <w:pPr>
        <w:pStyle w:val="Textoindependiente"/>
        <w:spacing w:before="9" w:line="244" w:lineRule="auto"/>
        <w:ind w:left="567" w:right="576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siguientes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opciones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señala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correctamente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efecto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más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probable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generaría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aplicación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fármaco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X</w:t>
      </w:r>
      <w:r w:rsidRPr="008B79C6">
        <w:rPr>
          <w:rFonts w:ascii="Arial" w:hAnsi="Arial" w:cs="Arial"/>
          <w:spacing w:val="3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esta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mujer?</w:t>
      </w:r>
    </w:p>
    <w:p w14:paraId="2A7D4D0D" w14:textId="77777777" w:rsidR="008B79C6" w:rsidRPr="00761C25" w:rsidRDefault="008B79C6" w:rsidP="008B79C6">
      <w:pPr>
        <w:pStyle w:val="Textoindependiente"/>
        <w:spacing w:before="3"/>
        <w:jc w:val="both"/>
        <w:rPr>
          <w:rFonts w:ascii="Arial" w:hAnsi="Arial" w:cs="Arial"/>
          <w:sz w:val="22"/>
          <w:szCs w:val="36"/>
        </w:rPr>
      </w:pPr>
    </w:p>
    <w:p w14:paraId="2401B7B4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proceso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ovulación no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ocurriría.</w:t>
      </w:r>
    </w:p>
    <w:p w14:paraId="70F12EE8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  <w:highlight w:val="yellow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El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proceso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de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menstruación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no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ocurriría.</w:t>
      </w:r>
    </w:p>
    <w:p w14:paraId="6FA17529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5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fase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secretora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ciclo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menstrual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extendería.</w:t>
      </w:r>
    </w:p>
    <w:p w14:paraId="2018A1E7" w14:textId="45823DB9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fase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proliferativa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ciclo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menstrual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extendería.</w:t>
      </w:r>
    </w:p>
    <w:p w14:paraId="3086B5D4" w14:textId="77777777" w:rsidR="008B79C6" w:rsidRPr="00761C25" w:rsidRDefault="008B79C6" w:rsidP="008B79C6">
      <w:pPr>
        <w:widowControl w:val="0"/>
        <w:tabs>
          <w:tab w:val="left" w:pos="1933"/>
        </w:tabs>
        <w:autoSpaceDE w:val="0"/>
        <w:autoSpaceDN w:val="0"/>
        <w:spacing w:before="4" w:after="0" w:line="240" w:lineRule="auto"/>
        <w:jc w:val="both"/>
        <w:rPr>
          <w:rFonts w:ascii="Arial" w:hAnsi="Arial" w:cs="Arial"/>
          <w:sz w:val="24"/>
          <w:szCs w:val="36"/>
        </w:rPr>
      </w:pPr>
    </w:p>
    <w:p w14:paraId="6B494C64" w14:textId="0DC37A55" w:rsidR="008B79C6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647" w:hanging="567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Un grupo de investigadoras sospecha que una sustancia X es tóxica para la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 xml:space="preserve">bacteria </w:t>
      </w:r>
      <w:r w:rsidRPr="008B79C6">
        <w:rPr>
          <w:rFonts w:ascii="Arial" w:hAnsi="Arial" w:cs="Arial"/>
          <w:i/>
          <w:sz w:val="36"/>
          <w:szCs w:val="36"/>
        </w:rPr>
        <w:t>Chlamydia trachomatis</w:t>
      </w:r>
      <w:r w:rsidRPr="008B79C6">
        <w:rPr>
          <w:rFonts w:ascii="Arial" w:hAnsi="Arial" w:cs="Arial"/>
          <w:sz w:val="36"/>
          <w:szCs w:val="36"/>
        </w:rPr>
        <w:t>. Para validar esta hipótesis, someten a prueba el efecto de esta sustancia midiendo la mortalidad de dichas bacterias en cultivos tratados con un suero que contiene una alta concentración de X, y otros cultivos tratados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un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suero,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X,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como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control.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cultivos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mantenidos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 medios</w:t>
      </w:r>
      <w:r w:rsidRPr="008B79C6">
        <w:rPr>
          <w:rFonts w:ascii="Arial" w:hAnsi="Arial" w:cs="Arial"/>
          <w:spacing w:val="2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ricos</w:t>
      </w:r>
      <w:r w:rsidRPr="008B79C6">
        <w:rPr>
          <w:rFonts w:ascii="Arial" w:hAnsi="Arial" w:cs="Arial"/>
          <w:spacing w:val="2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2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nutrientes,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ausencia</w:t>
      </w:r>
      <w:r w:rsidRPr="008B79C6">
        <w:rPr>
          <w:rFonts w:ascii="Arial" w:hAnsi="Arial" w:cs="Arial"/>
          <w:spacing w:val="2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luz,</w:t>
      </w:r>
      <w:r w:rsidRPr="008B79C6">
        <w:rPr>
          <w:rFonts w:ascii="Arial" w:hAnsi="Arial" w:cs="Arial"/>
          <w:spacing w:val="2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pH</w:t>
      </w:r>
      <w:r w:rsidRPr="008B79C6">
        <w:rPr>
          <w:rFonts w:ascii="Arial" w:hAnsi="Arial" w:cs="Arial"/>
          <w:spacing w:val="2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neutro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y</w:t>
      </w:r>
      <w:r w:rsidRPr="008B79C6">
        <w:rPr>
          <w:rFonts w:ascii="Arial" w:hAnsi="Arial" w:cs="Arial"/>
          <w:spacing w:val="2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temperatura</w:t>
      </w:r>
      <w:r w:rsidRPr="008B79C6">
        <w:rPr>
          <w:rFonts w:ascii="Arial" w:hAnsi="Arial" w:cs="Arial"/>
          <w:spacing w:val="2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37,5</w:t>
      </w:r>
      <w:r w:rsidRPr="008B79C6">
        <w:rPr>
          <w:rFonts w:ascii="Arial" w:hAnsi="Arial" w:cs="Arial"/>
          <w:spacing w:val="2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°C. 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resultado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obtenido</w:t>
      </w:r>
      <w:r w:rsidRPr="008B79C6">
        <w:rPr>
          <w:rFonts w:ascii="Arial" w:hAnsi="Arial" w:cs="Arial"/>
          <w:spacing w:val="3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3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este</w:t>
      </w:r>
      <w:r w:rsidRPr="008B79C6">
        <w:rPr>
          <w:rFonts w:ascii="Arial" w:hAnsi="Arial" w:cs="Arial"/>
          <w:spacing w:val="3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experimento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resume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siguiente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tabla:</w:t>
      </w:r>
    </w:p>
    <w:p w14:paraId="1F38DA56" w14:textId="77777777" w:rsidR="008B79C6" w:rsidRPr="00761C25" w:rsidRDefault="008B79C6" w:rsidP="008B79C6">
      <w:pPr>
        <w:pStyle w:val="Prrafodelista"/>
        <w:widowControl w:val="0"/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647"/>
        <w:jc w:val="both"/>
        <w:rPr>
          <w:rFonts w:ascii="Arial" w:hAnsi="Arial" w:cs="Arial"/>
          <w:sz w:val="12"/>
          <w:szCs w:val="36"/>
        </w:rPr>
      </w:pPr>
    </w:p>
    <w:tbl>
      <w:tblPr>
        <w:tblStyle w:val="TableNormal"/>
        <w:tblpPr w:leftFromText="141" w:rightFromText="141" w:vertAnchor="text" w:horzAnchor="margin" w:tblpXSpec="center" w:tblpY="162"/>
        <w:tblW w:w="12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5"/>
        <w:gridCol w:w="6105"/>
      </w:tblGrid>
      <w:tr w:rsidR="008B79C6" w:rsidRPr="008B79C6" w14:paraId="64835E92" w14:textId="77777777" w:rsidTr="008B79C6">
        <w:trPr>
          <w:trHeight w:val="386"/>
        </w:trPr>
        <w:tc>
          <w:tcPr>
            <w:tcW w:w="6105" w:type="dxa"/>
          </w:tcPr>
          <w:p w14:paraId="039274A0" w14:textId="77777777" w:rsidR="008B79C6" w:rsidRPr="008B79C6" w:rsidRDefault="008B79C6" w:rsidP="008B79C6">
            <w:pPr>
              <w:pStyle w:val="TableParagraph"/>
              <w:spacing w:line="276" w:lineRule="exact"/>
              <w:ind w:left="196" w:right="190" w:firstLine="2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8B79C6">
              <w:rPr>
                <w:rFonts w:ascii="Arial" w:hAnsi="Arial" w:cs="Arial"/>
                <w:sz w:val="36"/>
                <w:szCs w:val="36"/>
              </w:rPr>
              <w:t>Promedio</w:t>
            </w:r>
            <w:r w:rsidRPr="008B79C6">
              <w:rPr>
                <w:rFonts w:ascii="Arial" w:hAnsi="Arial" w:cs="Arial"/>
                <w:spacing w:val="-7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de</w:t>
            </w:r>
            <w:r w:rsidRPr="008B79C6">
              <w:rPr>
                <w:rFonts w:ascii="Arial" w:hAnsi="Arial" w:cs="Arial"/>
                <w:spacing w:val="-7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mortalidad en</w:t>
            </w:r>
            <w:r w:rsidRPr="008B79C6">
              <w:rPr>
                <w:rFonts w:ascii="Arial" w:hAnsi="Arial" w:cs="Arial"/>
                <w:spacing w:val="-8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los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cultivos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del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 xml:space="preserve">grupo </w:t>
            </w:r>
            <w:r w:rsidRPr="008B79C6">
              <w:rPr>
                <w:rFonts w:ascii="Arial" w:hAnsi="Arial" w:cs="Arial"/>
                <w:spacing w:val="-2"/>
                <w:sz w:val="36"/>
                <w:szCs w:val="36"/>
              </w:rPr>
              <w:t>experimental</w:t>
            </w:r>
          </w:p>
        </w:tc>
        <w:tc>
          <w:tcPr>
            <w:tcW w:w="6105" w:type="dxa"/>
          </w:tcPr>
          <w:p w14:paraId="2490DD37" w14:textId="77777777" w:rsidR="008B79C6" w:rsidRPr="008B79C6" w:rsidRDefault="008B79C6" w:rsidP="008B79C6">
            <w:pPr>
              <w:pStyle w:val="TableParagraph"/>
              <w:spacing w:line="276" w:lineRule="exact"/>
              <w:ind w:left="196" w:right="192" w:firstLine="2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8B79C6">
              <w:rPr>
                <w:rFonts w:ascii="Arial" w:hAnsi="Arial" w:cs="Arial"/>
                <w:sz w:val="36"/>
                <w:szCs w:val="36"/>
              </w:rPr>
              <w:t>Promedio</w:t>
            </w:r>
            <w:r w:rsidRPr="008B79C6">
              <w:rPr>
                <w:rFonts w:ascii="Arial" w:hAnsi="Arial" w:cs="Arial"/>
                <w:spacing w:val="-8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de</w:t>
            </w:r>
            <w:r w:rsidRPr="008B79C6">
              <w:rPr>
                <w:rFonts w:ascii="Arial" w:hAnsi="Arial" w:cs="Arial"/>
                <w:spacing w:val="-8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mortalidad en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los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cultivos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>del</w:t>
            </w:r>
            <w:r w:rsidRPr="008B79C6">
              <w:rPr>
                <w:rFonts w:ascii="Arial" w:hAnsi="Arial" w:cs="Arial"/>
                <w:spacing w:val="-9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z w:val="36"/>
                <w:szCs w:val="36"/>
              </w:rPr>
              <w:t xml:space="preserve">grupo </w:t>
            </w:r>
            <w:r w:rsidRPr="008B79C6">
              <w:rPr>
                <w:rFonts w:ascii="Arial" w:hAnsi="Arial" w:cs="Arial"/>
                <w:spacing w:val="-2"/>
                <w:sz w:val="36"/>
                <w:szCs w:val="36"/>
              </w:rPr>
              <w:t>control</w:t>
            </w:r>
          </w:p>
        </w:tc>
      </w:tr>
      <w:tr w:rsidR="008B79C6" w:rsidRPr="008B79C6" w14:paraId="3286C99F" w14:textId="77777777" w:rsidTr="008B79C6">
        <w:trPr>
          <w:trHeight w:val="147"/>
        </w:trPr>
        <w:tc>
          <w:tcPr>
            <w:tcW w:w="6105" w:type="dxa"/>
          </w:tcPr>
          <w:p w14:paraId="1ECFEDD8" w14:textId="77777777" w:rsidR="008B79C6" w:rsidRPr="008B79C6" w:rsidRDefault="008B79C6" w:rsidP="008B79C6">
            <w:pPr>
              <w:pStyle w:val="TableParagraph"/>
              <w:spacing w:before="20" w:line="240" w:lineRule="auto"/>
              <w:ind w:left="10" w:right="2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8B79C6">
              <w:rPr>
                <w:rFonts w:ascii="Arial" w:hAnsi="Arial" w:cs="Arial"/>
                <w:sz w:val="36"/>
                <w:szCs w:val="36"/>
              </w:rPr>
              <w:t>99,9</w:t>
            </w:r>
            <w:r w:rsidRPr="008B79C6">
              <w:rPr>
                <w:rFonts w:ascii="Arial" w:hAnsi="Arial" w:cs="Arial"/>
                <w:spacing w:val="-1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pacing w:val="-10"/>
                <w:sz w:val="36"/>
                <w:szCs w:val="36"/>
              </w:rPr>
              <w:t>%</w:t>
            </w:r>
          </w:p>
        </w:tc>
        <w:tc>
          <w:tcPr>
            <w:tcW w:w="6105" w:type="dxa"/>
          </w:tcPr>
          <w:p w14:paraId="29E4330A" w14:textId="77777777" w:rsidR="008B79C6" w:rsidRPr="008B79C6" w:rsidRDefault="008B79C6" w:rsidP="008B79C6">
            <w:pPr>
              <w:pStyle w:val="TableParagraph"/>
              <w:spacing w:before="20" w:line="240" w:lineRule="auto"/>
              <w:ind w:left="1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8B79C6">
              <w:rPr>
                <w:rFonts w:ascii="Arial" w:hAnsi="Arial" w:cs="Arial"/>
                <w:sz w:val="36"/>
                <w:szCs w:val="36"/>
              </w:rPr>
              <w:t>0,0</w:t>
            </w:r>
            <w:r w:rsidRPr="008B79C6">
              <w:rPr>
                <w:rFonts w:ascii="Arial" w:hAnsi="Arial" w:cs="Arial"/>
                <w:spacing w:val="2"/>
                <w:sz w:val="36"/>
                <w:szCs w:val="36"/>
              </w:rPr>
              <w:t xml:space="preserve"> </w:t>
            </w:r>
            <w:r w:rsidRPr="008B79C6">
              <w:rPr>
                <w:rFonts w:ascii="Arial" w:hAnsi="Arial" w:cs="Arial"/>
                <w:spacing w:val="-10"/>
                <w:sz w:val="36"/>
                <w:szCs w:val="36"/>
              </w:rPr>
              <w:t>%</w:t>
            </w:r>
          </w:p>
        </w:tc>
      </w:tr>
    </w:tbl>
    <w:p w14:paraId="76048280" w14:textId="77777777" w:rsidR="008B79C6" w:rsidRPr="008B79C6" w:rsidRDefault="008B79C6" w:rsidP="008B79C6">
      <w:pPr>
        <w:pStyle w:val="Textoindependiente"/>
        <w:spacing w:before="106"/>
        <w:jc w:val="both"/>
        <w:rPr>
          <w:rFonts w:ascii="Arial" w:hAnsi="Arial" w:cs="Arial"/>
          <w:sz w:val="36"/>
          <w:szCs w:val="36"/>
        </w:rPr>
      </w:pPr>
    </w:p>
    <w:p w14:paraId="7D237E1E" w14:textId="77777777" w:rsidR="008B79C6" w:rsidRPr="008B79C6" w:rsidRDefault="008B79C6" w:rsidP="008B79C6">
      <w:pPr>
        <w:pStyle w:val="Textoindependiente"/>
        <w:spacing w:before="266"/>
        <w:jc w:val="both"/>
        <w:rPr>
          <w:rFonts w:ascii="Arial" w:hAnsi="Arial" w:cs="Arial"/>
          <w:sz w:val="36"/>
          <w:szCs w:val="36"/>
        </w:rPr>
      </w:pPr>
    </w:p>
    <w:p w14:paraId="55AA46AD" w14:textId="77777777" w:rsidR="008B79C6" w:rsidRPr="008B79C6" w:rsidRDefault="008B79C6" w:rsidP="008B79C6">
      <w:pPr>
        <w:pStyle w:val="Textoindependiente"/>
        <w:spacing w:line="244" w:lineRule="auto"/>
        <w:ind w:left="567" w:right="65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 partir de lo anterior, ¿cuál de las siguientes opciones describe una acción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 xml:space="preserve">correcta que debe realizar otro grupo de investigadores para replicar estos </w:t>
      </w:r>
      <w:r w:rsidRPr="008B79C6">
        <w:rPr>
          <w:rFonts w:ascii="Arial" w:hAnsi="Arial" w:cs="Arial"/>
          <w:spacing w:val="-2"/>
          <w:sz w:val="36"/>
          <w:szCs w:val="36"/>
        </w:rPr>
        <w:t>resultados?</w:t>
      </w:r>
    </w:p>
    <w:p w14:paraId="00663C7C" w14:textId="77777777" w:rsidR="008B79C6" w:rsidRPr="00C127E5" w:rsidRDefault="008B79C6" w:rsidP="008B79C6">
      <w:pPr>
        <w:pStyle w:val="Textoindependiente"/>
        <w:spacing w:before="1"/>
        <w:jc w:val="both"/>
        <w:rPr>
          <w:rFonts w:ascii="Arial" w:hAnsi="Arial" w:cs="Arial"/>
          <w:sz w:val="28"/>
          <w:szCs w:val="36"/>
        </w:rPr>
      </w:pPr>
    </w:p>
    <w:p w14:paraId="6D2B0828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before="1" w:after="0" w:line="244" w:lineRule="auto"/>
        <w:ind w:left="1134" w:right="639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Verificar que la rapidez de reproducción de las bacterias del grupo control sea menor a la del experimento original.</w:t>
      </w:r>
    </w:p>
    <w:p w14:paraId="26E4DFB2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0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Asegurar que la concentración de X en el suero del grupo experimental sea la</w:t>
      </w:r>
      <w:r w:rsidRPr="008B79C6">
        <w:rPr>
          <w:rFonts w:ascii="Arial" w:hAnsi="Arial" w:cs="Arial"/>
          <w:sz w:val="36"/>
          <w:szCs w:val="36"/>
        </w:rPr>
        <w:t xml:space="preserve"> misma que la del experimento original.</w:t>
      </w:r>
    </w:p>
    <w:p w14:paraId="35666696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8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Medir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toxicidad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X sobre</w:t>
      </w:r>
      <w:r w:rsidRPr="008B79C6">
        <w:rPr>
          <w:rFonts w:ascii="Arial" w:hAnsi="Arial" w:cs="Arial"/>
          <w:spacing w:val="2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otros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agentes infecciosos,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aplicando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2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mismo procedimiento experimental descrito en el experimento original.</w:t>
      </w:r>
    </w:p>
    <w:p w14:paraId="347A67CD" w14:textId="18116EE1" w:rsid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1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Utilizar</w:t>
      </w:r>
      <w:r w:rsidRPr="008B79C6">
        <w:rPr>
          <w:rFonts w:ascii="Arial" w:hAnsi="Arial" w:cs="Arial"/>
          <w:spacing w:val="2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una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cantidad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inicial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colonias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2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bacterias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sea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mayor</w:t>
      </w:r>
      <w:r w:rsidRPr="008B79C6">
        <w:rPr>
          <w:rFonts w:ascii="Arial" w:hAnsi="Arial" w:cs="Arial"/>
          <w:spacing w:val="2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3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 experimento original.</w:t>
      </w:r>
    </w:p>
    <w:p w14:paraId="6FD75D3D" w14:textId="77777777" w:rsidR="001B27D4" w:rsidRPr="008B79C6" w:rsidRDefault="001B27D4" w:rsidP="001B27D4">
      <w:pPr>
        <w:pStyle w:val="Prrafodelista"/>
        <w:widowControl w:val="0"/>
        <w:tabs>
          <w:tab w:val="left" w:pos="1934"/>
        </w:tabs>
        <w:autoSpaceDE w:val="0"/>
        <w:autoSpaceDN w:val="0"/>
        <w:spacing w:after="0" w:line="244" w:lineRule="auto"/>
        <w:ind w:left="1134" w:right="641"/>
        <w:contextualSpacing w:val="0"/>
        <w:jc w:val="both"/>
        <w:rPr>
          <w:rFonts w:ascii="Arial" w:hAnsi="Arial" w:cs="Arial"/>
          <w:sz w:val="36"/>
          <w:szCs w:val="36"/>
        </w:rPr>
      </w:pPr>
    </w:p>
    <w:p w14:paraId="130FBA95" w14:textId="54EDEA91" w:rsidR="008B79C6" w:rsidRPr="008B79C6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37" w:lineRule="auto"/>
        <w:ind w:left="567" w:right="637" w:hanging="567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lastRenderedPageBreak/>
        <w:t>Se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ha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demostrado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Nonoxinol-9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un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compuesto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disuelve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lípidos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y es efectivo para disolver la membrana plasmática de las células. Un equipo de investigadores está diseñando un espermicida con Nonoxinol-9 como método anticonceptivo. Al respecto, ¿cuál de las siguientes evidencias sustentaría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incorporar Nonoxinol-9 al espermicida?</w:t>
      </w:r>
    </w:p>
    <w:p w14:paraId="5D75A61E" w14:textId="77777777" w:rsidR="008B79C6" w:rsidRPr="008B79C6" w:rsidRDefault="008B79C6" w:rsidP="008B79C6">
      <w:pPr>
        <w:pStyle w:val="Textoindependiente"/>
        <w:spacing w:before="13"/>
        <w:jc w:val="both"/>
        <w:rPr>
          <w:rFonts w:ascii="Arial" w:hAnsi="Arial" w:cs="Arial"/>
          <w:sz w:val="36"/>
          <w:szCs w:val="36"/>
        </w:rPr>
      </w:pPr>
    </w:p>
    <w:p w14:paraId="0572AB63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7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Que al agregar Nonoxinol-9 a una muestra con espermatozoides ocurra lisis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celular.</w:t>
      </w:r>
    </w:p>
    <w:p w14:paraId="1B25AA51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3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Que al agregar Nonoxinol-9 a una muestra con espermatozoides se observen que estos presentan dos flagelos.</w:t>
      </w:r>
    </w:p>
    <w:p w14:paraId="0F03A57E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5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Que al agregar Nonoxinol-9 a una muestra con espermatozoides se observe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 estos se desplazan de manera aletargada.</w:t>
      </w:r>
    </w:p>
    <w:p w14:paraId="19F091DE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1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al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agregar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Nonoxinol-9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una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muestra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espermatozoides,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estos presenten alteraciones en su material genético.</w:t>
      </w:r>
    </w:p>
    <w:p w14:paraId="752D522C" w14:textId="22AD7CE0" w:rsidR="008B79C6" w:rsidRPr="008B79C6" w:rsidRDefault="008B79C6" w:rsidP="008B79C6">
      <w:pPr>
        <w:pStyle w:val="Textoindependiente"/>
        <w:jc w:val="both"/>
        <w:rPr>
          <w:rFonts w:ascii="Arial" w:hAnsi="Arial" w:cs="Arial"/>
          <w:sz w:val="36"/>
          <w:szCs w:val="36"/>
        </w:rPr>
      </w:pPr>
    </w:p>
    <w:p w14:paraId="621A4B53" w14:textId="098CDB3A" w:rsidR="00761C25" w:rsidRDefault="00761C25" w:rsidP="00761C25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83" w:hanging="567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48DC6B06" wp14:editId="2D845553">
            <wp:simplePos x="0" y="0"/>
            <wp:positionH relativeFrom="column">
              <wp:posOffset>5453561</wp:posOffset>
            </wp:positionH>
            <wp:positionV relativeFrom="paragraph">
              <wp:posOffset>1487714</wp:posOffset>
            </wp:positionV>
            <wp:extent cx="3613785" cy="2732405"/>
            <wp:effectExtent l="0" t="0" r="571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79C6" w:rsidRPr="008B79C6">
        <w:rPr>
          <w:rFonts w:ascii="Arial" w:hAnsi="Arial" w:cs="Arial"/>
          <w:sz w:val="36"/>
          <w:szCs w:val="36"/>
        </w:rPr>
        <w:t>Un grupo de científicos evaluó el efecto de una molécula X sobre los niveles de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ATP,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en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cultivos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de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células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cancerosas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provenientes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de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tejido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epitelial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humano que se encontraban en el mismo estado de división celular. Se realizaron cinco tratamientos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a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diferentes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concentraciones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de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la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molécula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X,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más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un</w:t>
      </w:r>
      <w:r w:rsidR="008B79C6"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grupo control, bajo las mismas condiciones de temperatura y pH. Los resultados</w:t>
      </w:r>
      <w:r w:rsidR="008B79C6"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="008B79C6" w:rsidRPr="008B79C6">
        <w:rPr>
          <w:rFonts w:ascii="Arial" w:hAnsi="Arial" w:cs="Arial"/>
          <w:sz w:val="36"/>
          <w:szCs w:val="36"/>
        </w:rPr>
        <w:t>obtenidos se presentan en el siguiente gráfico:</w:t>
      </w:r>
    </w:p>
    <w:p w14:paraId="5B8A66F7" w14:textId="0D90DD77" w:rsidR="00761C25" w:rsidRPr="00761C25" w:rsidRDefault="00761C25" w:rsidP="00761C25">
      <w:pPr>
        <w:pStyle w:val="Prrafodelista"/>
        <w:widowControl w:val="0"/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83"/>
        <w:jc w:val="both"/>
        <w:rPr>
          <w:rFonts w:ascii="Arial" w:hAnsi="Arial" w:cs="Arial"/>
          <w:sz w:val="36"/>
          <w:szCs w:val="36"/>
        </w:rPr>
      </w:pPr>
    </w:p>
    <w:p w14:paraId="34A00CA0" w14:textId="7F1F9B14" w:rsidR="008B79C6" w:rsidRPr="008B79C6" w:rsidRDefault="008B79C6" w:rsidP="00C127E5">
      <w:pPr>
        <w:pStyle w:val="Textoindependiente"/>
        <w:spacing w:before="1"/>
        <w:ind w:left="567" w:right="7312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relación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anterior,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siguientes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preguntas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investigación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pudo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haber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guiado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experimento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diseñado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grupo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científicos?</w:t>
      </w:r>
    </w:p>
    <w:p w14:paraId="58EFDEEE" w14:textId="64DD9018" w:rsidR="008B79C6" w:rsidRDefault="008B79C6" w:rsidP="008B79C6">
      <w:pPr>
        <w:pStyle w:val="Textoindependiente"/>
        <w:spacing w:before="10"/>
        <w:jc w:val="both"/>
        <w:rPr>
          <w:rFonts w:ascii="Arial" w:hAnsi="Arial" w:cs="Arial"/>
          <w:sz w:val="36"/>
          <w:szCs w:val="36"/>
        </w:rPr>
      </w:pPr>
    </w:p>
    <w:p w14:paraId="22EDC4F5" w14:textId="77777777" w:rsidR="00761C25" w:rsidRPr="008B79C6" w:rsidRDefault="00761C25" w:rsidP="008B79C6">
      <w:pPr>
        <w:pStyle w:val="Textoindependiente"/>
        <w:spacing w:before="10"/>
        <w:jc w:val="both"/>
        <w:rPr>
          <w:rFonts w:ascii="Arial" w:hAnsi="Arial" w:cs="Arial"/>
          <w:sz w:val="36"/>
          <w:szCs w:val="36"/>
        </w:rPr>
      </w:pPr>
    </w:p>
    <w:p w14:paraId="5A36AD42" w14:textId="77777777" w:rsidR="008B79C6" w:rsidRPr="008B79C6" w:rsidRDefault="008B79C6" w:rsidP="00761C25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before="1" w:after="0" w:line="244" w:lineRule="auto"/>
        <w:ind w:left="1134" w:right="6887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3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duración</w:t>
      </w:r>
      <w:r w:rsidRPr="008B79C6">
        <w:rPr>
          <w:rFonts w:ascii="Arial" w:hAnsi="Arial" w:cs="Arial"/>
          <w:spacing w:val="3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3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efecto</w:t>
      </w:r>
      <w:r w:rsidRPr="008B79C6">
        <w:rPr>
          <w:rFonts w:ascii="Arial" w:hAnsi="Arial" w:cs="Arial"/>
          <w:spacing w:val="3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3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molécula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X</w:t>
      </w:r>
      <w:r w:rsidRPr="008B79C6">
        <w:rPr>
          <w:rFonts w:ascii="Arial" w:hAnsi="Arial" w:cs="Arial"/>
          <w:spacing w:val="3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3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disminución</w:t>
      </w:r>
      <w:r w:rsidRPr="008B79C6">
        <w:rPr>
          <w:rFonts w:ascii="Arial" w:hAnsi="Arial" w:cs="Arial"/>
          <w:spacing w:val="3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ATP intracelular en las células cancerosas?</w:t>
      </w:r>
    </w:p>
    <w:p w14:paraId="7EA1AE0A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0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7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efecto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producido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7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temperatura</w:t>
      </w:r>
      <w:r w:rsidRPr="008B79C6">
        <w:rPr>
          <w:rFonts w:ascii="Arial" w:hAnsi="Arial" w:cs="Arial"/>
          <w:spacing w:val="7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y</w:t>
      </w:r>
      <w:r w:rsidRPr="008B79C6">
        <w:rPr>
          <w:rFonts w:ascii="Arial" w:hAnsi="Arial" w:cs="Arial"/>
          <w:spacing w:val="7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7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pH</w:t>
      </w:r>
      <w:r w:rsidRPr="008B79C6">
        <w:rPr>
          <w:rFonts w:ascii="Arial" w:hAnsi="Arial" w:cs="Arial"/>
          <w:spacing w:val="76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7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77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niveles intracelulares de ATP en las células cancerosas?</w:t>
      </w:r>
    </w:p>
    <w:p w14:paraId="1B9EB982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3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 es el mecanismo de acción por el cual la molécula X afecta los niveles intracelulares de ATP en el cultivo de células cancerosas?</w:t>
      </w:r>
    </w:p>
    <w:p w14:paraId="333F7E14" w14:textId="070B7F2B" w:rsid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2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¿Cuál es la relación que existe entre la concentración de la molécula X y los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niveles intracelulares de ATP en las células cancerosas?</w:t>
      </w:r>
    </w:p>
    <w:p w14:paraId="5F1A5BA7" w14:textId="77777777" w:rsidR="008B79C6" w:rsidRPr="008B79C6" w:rsidRDefault="008B79C6" w:rsidP="008B79C6">
      <w:pPr>
        <w:pStyle w:val="Prrafodelista"/>
        <w:widowControl w:val="0"/>
        <w:tabs>
          <w:tab w:val="left" w:pos="1934"/>
        </w:tabs>
        <w:autoSpaceDE w:val="0"/>
        <w:autoSpaceDN w:val="0"/>
        <w:spacing w:after="0" w:line="244" w:lineRule="auto"/>
        <w:ind w:left="1134" w:right="642"/>
        <w:contextualSpacing w:val="0"/>
        <w:jc w:val="both"/>
        <w:rPr>
          <w:rFonts w:ascii="Arial" w:hAnsi="Arial" w:cs="Arial"/>
          <w:sz w:val="36"/>
          <w:szCs w:val="36"/>
        </w:rPr>
      </w:pPr>
    </w:p>
    <w:p w14:paraId="4ED8C80A" w14:textId="39D89E7A" w:rsidR="008B79C6" w:rsidRPr="00C127E5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37" w:lineRule="auto"/>
        <w:ind w:left="567" w:right="637" w:hanging="567"/>
        <w:jc w:val="both"/>
        <w:rPr>
          <w:rFonts w:ascii="Arial" w:hAnsi="Arial" w:cs="Arial"/>
          <w:sz w:val="36"/>
          <w:szCs w:val="36"/>
        </w:rPr>
      </w:pPr>
      <w:r w:rsidRPr="00C127E5">
        <w:rPr>
          <w:rFonts w:ascii="Arial" w:hAnsi="Arial" w:cs="Arial"/>
          <w:sz w:val="36"/>
          <w:szCs w:val="36"/>
        </w:rPr>
        <w:t>Durante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la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meiosis,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entrecruzamiento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requiere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enzimas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que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generen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 corte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ADN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y promuevan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intercambio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del material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genético.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 experimento se insertaron los genes para producir estas enzimas en células no reproductoras e inducir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la división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celular. Al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respecto,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¿qué evidencia respalda este modelo en las células resultantes?</w:t>
      </w:r>
    </w:p>
    <w:p w14:paraId="6D7EFA47" w14:textId="77777777" w:rsidR="008B79C6" w:rsidRPr="008B79C6" w:rsidRDefault="008B79C6" w:rsidP="008B79C6">
      <w:pPr>
        <w:pStyle w:val="Textoindependiente"/>
        <w:spacing w:before="13"/>
        <w:jc w:val="both"/>
        <w:rPr>
          <w:rFonts w:ascii="Arial" w:hAnsi="Arial" w:cs="Arial"/>
          <w:sz w:val="36"/>
          <w:szCs w:val="36"/>
        </w:rPr>
      </w:pPr>
    </w:p>
    <w:p w14:paraId="3B545D0B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presenten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mitad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cromosomas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respecto a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 célula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progenitora.</w:t>
      </w:r>
    </w:p>
    <w:p w14:paraId="2E825486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no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dupliquen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material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genético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durante la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interfase.</w:t>
      </w:r>
    </w:p>
    <w:p w14:paraId="58F1773D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  <w:highlight w:val="yellow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Que</w:t>
      </w:r>
      <w:r w:rsidRPr="008B79C6">
        <w:rPr>
          <w:rFonts w:ascii="Arial" w:hAnsi="Arial" w:cs="Arial"/>
          <w:spacing w:val="-3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presenten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nuevas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combinaciones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de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genes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en los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cromosomas.</w:t>
      </w:r>
    </w:p>
    <w:p w14:paraId="427841D7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before="5" w:after="0" w:line="244" w:lineRule="auto"/>
        <w:ind w:left="1134" w:right="639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 xml:space="preserve">Que no presenten cromosomas alineados en el centro de la célula durante la </w:t>
      </w:r>
      <w:r w:rsidRPr="008B79C6">
        <w:rPr>
          <w:rFonts w:ascii="Arial" w:hAnsi="Arial" w:cs="Arial"/>
          <w:spacing w:val="-2"/>
          <w:sz w:val="36"/>
          <w:szCs w:val="36"/>
        </w:rPr>
        <w:t>metafase.</w:t>
      </w:r>
    </w:p>
    <w:p w14:paraId="27853D1B" w14:textId="614E5AA5" w:rsidR="00C127E5" w:rsidRPr="00C127E5" w:rsidRDefault="00C127E5" w:rsidP="00C127E5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40" w:lineRule="auto"/>
        <w:ind w:right="645"/>
        <w:jc w:val="both"/>
        <w:rPr>
          <w:rFonts w:ascii="Arial" w:hAnsi="Arial" w:cs="Arial"/>
          <w:sz w:val="36"/>
          <w:szCs w:val="36"/>
        </w:rPr>
      </w:pPr>
    </w:p>
    <w:p w14:paraId="420F866A" w14:textId="61257377" w:rsidR="008B79C6" w:rsidRPr="00C127E5" w:rsidRDefault="00C127E5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40" w:lineRule="auto"/>
        <w:ind w:left="567" w:right="645" w:hanging="567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lastRenderedPageBreak/>
        <w:drawing>
          <wp:anchor distT="0" distB="0" distL="114300" distR="114300" simplePos="0" relativeHeight="251669504" behindDoc="0" locked="0" layoutInCell="1" allowOverlap="1" wp14:anchorId="1089BAAC" wp14:editId="01D2B7DC">
            <wp:simplePos x="0" y="0"/>
            <wp:positionH relativeFrom="column">
              <wp:posOffset>816973</wp:posOffset>
            </wp:positionH>
            <wp:positionV relativeFrom="paragraph">
              <wp:posOffset>1750060</wp:posOffset>
            </wp:positionV>
            <wp:extent cx="7457440" cy="1806575"/>
            <wp:effectExtent l="0" t="0" r="0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9C6" w:rsidRPr="00C127E5">
        <w:rPr>
          <w:rFonts w:ascii="Arial" w:hAnsi="Arial" w:cs="Arial"/>
          <w:sz w:val="36"/>
          <w:szCs w:val="36"/>
        </w:rPr>
        <w:t>Utilizando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técnicas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manipulación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genética,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se han elaborado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detergentes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a partir de diferentes tipos de enzimas sintetizadas por bacterias. En este contexto,</w:t>
      </w:r>
      <w:r w:rsidR="008B79C6" w:rsidRPr="00C127E5">
        <w:rPr>
          <w:rFonts w:ascii="Arial" w:hAnsi="Arial" w:cs="Arial"/>
          <w:spacing w:val="8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se insertaron diversos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genes en bacterias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y se evaluó la estabilidad 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las bacterias modificadas genéticamente, así como la efectividad del detergente producido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partir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las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enzimas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bacterianas.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Los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resultados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esta investigación se resumen en la siguiente tabla:</w:t>
      </w:r>
    </w:p>
    <w:p w14:paraId="68A458F6" w14:textId="77777777" w:rsidR="008B79C6" w:rsidRPr="008B79C6" w:rsidRDefault="008B79C6" w:rsidP="00C127E5">
      <w:pPr>
        <w:pStyle w:val="Textoindependiente"/>
        <w:spacing w:line="244" w:lineRule="auto"/>
        <w:ind w:left="567" w:right="576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3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partir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análisis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datos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obtenidos,</w:t>
      </w:r>
      <w:r w:rsidRPr="008B79C6">
        <w:rPr>
          <w:rFonts w:ascii="Arial" w:hAnsi="Arial" w:cs="Arial"/>
          <w:spacing w:val="35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39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siguientes</w:t>
      </w:r>
      <w:r w:rsidRPr="008B79C6">
        <w:rPr>
          <w:rFonts w:ascii="Arial" w:hAnsi="Arial" w:cs="Arial"/>
          <w:spacing w:val="3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conclusiones es correcta?</w:t>
      </w:r>
    </w:p>
    <w:p w14:paraId="03F5C803" w14:textId="77777777" w:rsidR="008B79C6" w:rsidRPr="008B79C6" w:rsidRDefault="008B79C6" w:rsidP="008B79C6">
      <w:pPr>
        <w:pStyle w:val="Textoindependiente"/>
        <w:spacing w:before="2"/>
        <w:jc w:val="both"/>
        <w:rPr>
          <w:rFonts w:ascii="Arial" w:hAnsi="Arial" w:cs="Arial"/>
          <w:sz w:val="36"/>
          <w:szCs w:val="36"/>
        </w:rPr>
      </w:pPr>
    </w:p>
    <w:p w14:paraId="0706CB1F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menor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cantidad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material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genético,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menor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estabilidad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bacteriana.</w:t>
      </w:r>
    </w:p>
    <w:p w14:paraId="2AAB284C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menor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tipo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enzimas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producidas,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mayor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efectividad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detergente.</w:t>
      </w:r>
    </w:p>
    <w:p w14:paraId="0335C2C1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5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mayor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cantidad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 genes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insertos,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mayor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 la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estabilidad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bacteriana.</w:t>
      </w:r>
    </w:p>
    <w:p w14:paraId="407D231B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  <w:highlight w:val="yellow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A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mayor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cantidad de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genes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insertos,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mayor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es la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efectividad del</w:t>
      </w:r>
      <w:r w:rsidRPr="008B79C6">
        <w:rPr>
          <w:rFonts w:ascii="Arial" w:hAnsi="Arial" w:cs="Arial"/>
          <w:spacing w:val="-3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>detergente.</w:t>
      </w:r>
    </w:p>
    <w:p w14:paraId="2B880F73" w14:textId="77777777" w:rsidR="00C127E5" w:rsidRDefault="00C127E5" w:rsidP="00C127E5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37" w:lineRule="auto"/>
        <w:ind w:right="639"/>
        <w:jc w:val="both"/>
        <w:rPr>
          <w:rFonts w:ascii="Arial" w:hAnsi="Arial" w:cs="Arial"/>
          <w:sz w:val="36"/>
          <w:szCs w:val="36"/>
        </w:rPr>
      </w:pPr>
    </w:p>
    <w:p w14:paraId="3F34D2D5" w14:textId="256FC5C5" w:rsidR="008B79C6" w:rsidRPr="00C127E5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37" w:lineRule="auto"/>
        <w:ind w:left="567" w:right="639" w:hanging="567"/>
        <w:jc w:val="both"/>
        <w:rPr>
          <w:rFonts w:ascii="Arial" w:hAnsi="Arial" w:cs="Arial"/>
          <w:sz w:val="36"/>
          <w:szCs w:val="36"/>
        </w:rPr>
      </w:pPr>
      <w:r w:rsidRPr="00C127E5">
        <w:rPr>
          <w:rFonts w:ascii="Arial" w:hAnsi="Arial" w:cs="Arial"/>
          <w:sz w:val="36"/>
          <w:szCs w:val="36"/>
        </w:rPr>
        <w:t>La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bacteria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proofErr w:type="spellStart"/>
      <w:r w:rsidRPr="00C127E5">
        <w:rPr>
          <w:rFonts w:ascii="Arial" w:hAnsi="Arial" w:cs="Arial"/>
          <w:i/>
          <w:sz w:val="36"/>
          <w:szCs w:val="36"/>
        </w:rPr>
        <w:t>Bacillus</w:t>
      </w:r>
      <w:proofErr w:type="spellEnd"/>
      <w:r w:rsidRPr="00C127E5">
        <w:rPr>
          <w:rFonts w:ascii="Arial" w:hAnsi="Arial" w:cs="Arial"/>
          <w:i/>
          <w:spacing w:val="40"/>
          <w:sz w:val="36"/>
          <w:szCs w:val="36"/>
        </w:rPr>
        <w:t xml:space="preserve"> </w:t>
      </w:r>
      <w:proofErr w:type="spellStart"/>
      <w:r w:rsidRPr="00C127E5">
        <w:rPr>
          <w:rFonts w:ascii="Arial" w:hAnsi="Arial" w:cs="Arial"/>
          <w:i/>
          <w:sz w:val="36"/>
          <w:szCs w:val="36"/>
        </w:rPr>
        <w:t>thuringiensis</w:t>
      </w:r>
      <w:proofErr w:type="spellEnd"/>
      <w:r w:rsidRPr="00C127E5">
        <w:rPr>
          <w:rFonts w:ascii="Arial" w:hAnsi="Arial" w:cs="Arial"/>
          <w:i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presenta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gen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proofErr w:type="spellStart"/>
      <w:r w:rsidRPr="00C127E5">
        <w:rPr>
          <w:rFonts w:ascii="Arial" w:hAnsi="Arial" w:cs="Arial"/>
          <w:sz w:val="36"/>
          <w:szCs w:val="36"/>
        </w:rPr>
        <w:t>Bt</w:t>
      </w:r>
      <w:proofErr w:type="spellEnd"/>
      <w:r w:rsidRPr="00C127E5">
        <w:rPr>
          <w:rFonts w:ascii="Arial" w:hAnsi="Arial" w:cs="Arial"/>
          <w:sz w:val="36"/>
          <w:szCs w:val="36"/>
        </w:rPr>
        <w:t>,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que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codifica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para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una proteína tóxica para algunas especies de insectos. Este gen se utiliza para</w:t>
      </w:r>
      <w:r w:rsidRPr="00C127E5">
        <w:rPr>
          <w:rFonts w:ascii="Arial" w:hAnsi="Arial" w:cs="Arial"/>
          <w:spacing w:val="8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modificar genéticamente diversos cultivos, entre ellos el algodón, haciéndolos resistentes a ciertas plagas.</w:t>
      </w:r>
    </w:p>
    <w:p w14:paraId="6888FAE9" w14:textId="77777777" w:rsidR="008B79C6" w:rsidRPr="008B79C6" w:rsidRDefault="008B79C6" w:rsidP="00C127E5">
      <w:pPr>
        <w:pStyle w:val="Textoindependiente"/>
        <w:spacing w:before="3" w:line="244" w:lineRule="auto"/>
        <w:ind w:left="567" w:right="642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En un cultivo de algodón, proveniente de semillas genéticamente modificadas, se observaron larvas de una especie de polilla. Al analizar el ADN de los cultivos se confirmó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todos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tenían</w:t>
      </w:r>
      <w:r w:rsidRPr="008B79C6">
        <w:rPr>
          <w:rFonts w:ascii="Arial" w:hAnsi="Arial" w:cs="Arial"/>
          <w:spacing w:val="68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7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gen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z w:val="36"/>
          <w:szCs w:val="36"/>
        </w:rPr>
        <w:t>.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acuerdo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con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información</w:t>
      </w:r>
      <w:r w:rsidRPr="008B79C6">
        <w:rPr>
          <w:rFonts w:ascii="Arial" w:hAnsi="Arial" w:cs="Arial"/>
          <w:spacing w:val="7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anterior,</w:t>
      </w:r>
    </w:p>
    <w:p w14:paraId="6A0EAC10" w14:textId="77777777" w:rsidR="008B79C6" w:rsidRPr="008B79C6" w:rsidRDefault="008B79C6" w:rsidP="00C127E5">
      <w:pPr>
        <w:pStyle w:val="Textoindependiente"/>
        <w:spacing w:line="244" w:lineRule="auto"/>
        <w:ind w:left="567" w:right="638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¿cuál de las siguientes opciones corresponde a una inferencia que explica correctamente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qué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cultivos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fueron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atacados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insectos?</w:t>
      </w:r>
    </w:p>
    <w:p w14:paraId="4FEBBF79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before="271" w:after="0" w:line="244" w:lineRule="auto"/>
        <w:ind w:left="1134" w:right="640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 xml:space="preserve">Estos cultivos de algodón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z w:val="36"/>
          <w:szCs w:val="36"/>
        </w:rPr>
        <w:t xml:space="preserve"> tienen ribosomas con una función parcial, lo que imposibilita la síntesis de proteínas.</w:t>
      </w:r>
    </w:p>
    <w:p w14:paraId="221D60BF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0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Las</w:t>
      </w:r>
      <w:r w:rsidRPr="008B79C6">
        <w:rPr>
          <w:rFonts w:ascii="Arial" w:hAnsi="Arial" w:cs="Arial"/>
          <w:spacing w:val="29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polillas</w:t>
      </w:r>
      <w:r w:rsidRPr="008B79C6">
        <w:rPr>
          <w:rFonts w:ascii="Arial" w:hAnsi="Arial" w:cs="Arial"/>
          <w:spacing w:val="29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tienen</w:t>
      </w:r>
      <w:r w:rsidRPr="008B79C6">
        <w:rPr>
          <w:rFonts w:ascii="Arial" w:hAnsi="Arial" w:cs="Arial"/>
          <w:spacing w:val="30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genes</w:t>
      </w:r>
      <w:r w:rsidRPr="008B79C6">
        <w:rPr>
          <w:rFonts w:ascii="Arial" w:hAnsi="Arial" w:cs="Arial"/>
          <w:spacing w:val="29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que</w:t>
      </w:r>
      <w:r w:rsidRPr="008B79C6">
        <w:rPr>
          <w:rFonts w:ascii="Arial" w:hAnsi="Arial" w:cs="Arial"/>
          <w:spacing w:val="30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las</w:t>
      </w:r>
      <w:r w:rsidRPr="008B79C6">
        <w:rPr>
          <w:rFonts w:ascii="Arial" w:hAnsi="Arial" w:cs="Arial"/>
          <w:spacing w:val="30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hacen</w:t>
      </w:r>
      <w:r w:rsidRPr="008B79C6">
        <w:rPr>
          <w:rFonts w:ascii="Arial" w:hAnsi="Arial" w:cs="Arial"/>
          <w:spacing w:val="30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resistentes a</w:t>
      </w:r>
      <w:r w:rsidRPr="008B79C6">
        <w:rPr>
          <w:rFonts w:ascii="Arial" w:hAnsi="Arial" w:cs="Arial"/>
          <w:spacing w:val="30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las</w:t>
      </w:r>
      <w:r w:rsidRPr="008B79C6">
        <w:rPr>
          <w:rFonts w:ascii="Arial" w:hAnsi="Arial" w:cs="Arial"/>
          <w:spacing w:val="38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toxinas</w:t>
      </w:r>
      <w:r w:rsidRPr="008B79C6">
        <w:rPr>
          <w:rFonts w:ascii="Arial" w:hAnsi="Arial" w:cs="Arial"/>
          <w:spacing w:val="29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producidas</w:t>
      </w:r>
      <w:r w:rsidRPr="008B79C6">
        <w:rPr>
          <w:rFonts w:ascii="Arial" w:hAnsi="Arial" w:cs="Arial"/>
          <w:sz w:val="36"/>
          <w:szCs w:val="36"/>
        </w:rPr>
        <w:t xml:space="preserve"> por los cultivos de algodón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z w:val="36"/>
          <w:szCs w:val="36"/>
        </w:rPr>
        <w:t>.</w:t>
      </w:r>
    </w:p>
    <w:p w14:paraId="5C15466B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43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 xml:space="preserve">Estos cultivos de algodón presentan más de una copia del gen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z w:val="36"/>
          <w:szCs w:val="36"/>
        </w:rPr>
        <w:t>, por lo que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sintetizan una mayor cantidad de toxina.</w:t>
      </w:r>
    </w:p>
    <w:p w14:paraId="373B5834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9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polillas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incorporaron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gen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proofErr w:type="spellStart"/>
      <w:r w:rsidRPr="008B79C6">
        <w:rPr>
          <w:rFonts w:ascii="Arial" w:hAnsi="Arial" w:cs="Arial"/>
          <w:sz w:val="36"/>
          <w:szCs w:val="36"/>
        </w:rPr>
        <w:t>Bt</w:t>
      </w:r>
      <w:proofErr w:type="spellEnd"/>
      <w:r w:rsidRPr="008B79C6">
        <w:rPr>
          <w:rFonts w:ascii="Arial" w:hAnsi="Arial" w:cs="Arial"/>
          <w:sz w:val="36"/>
          <w:szCs w:val="36"/>
        </w:rPr>
        <w:t>,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son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capaces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eliminar</w:t>
      </w:r>
      <w:r w:rsidRPr="008B79C6">
        <w:rPr>
          <w:rFonts w:ascii="Arial" w:hAnsi="Arial" w:cs="Arial"/>
          <w:spacing w:val="4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 toxina de los cultivos de algodón.</w:t>
      </w:r>
    </w:p>
    <w:p w14:paraId="1DE544FE" w14:textId="4066ADD2" w:rsidR="00C127E5" w:rsidRDefault="00C127E5" w:rsidP="00C127E5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37" w:lineRule="auto"/>
        <w:ind w:right="640"/>
        <w:jc w:val="both"/>
        <w:rPr>
          <w:rFonts w:ascii="Arial" w:hAnsi="Arial" w:cs="Arial"/>
          <w:sz w:val="36"/>
          <w:szCs w:val="36"/>
        </w:rPr>
      </w:pPr>
    </w:p>
    <w:p w14:paraId="3E2730AC" w14:textId="77777777" w:rsidR="00761C25" w:rsidRDefault="00761C25" w:rsidP="00C127E5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37" w:lineRule="auto"/>
        <w:ind w:right="640"/>
        <w:jc w:val="both"/>
        <w:rPr>
          <w:rFonts w:ascii="Arial" w:hAnsi="Arial" w:cs="Arial"/>
          <w:sz w:val="36"/>
          <w:szCs w:val="36"/>
        </w:rPr>
      </w:pPr>
    </w:p>
    <w:p w14:paraId="0CEAC4EB" w14:textId="4527C598" w:rsidR="008B79C6" w:rsidRPr="00C127E5" w:rsidRDefault="008B79C6" w:rsidP="00E71C5B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37" w:lineRule="auto"/>
        <w:ind w:left="567" w:right="640" w:hanging="567"/>
        <w:jc w:val="both"/>
        <w:rPr>
          <w:rFonts w:ascii="Arial" w:hAnsi="Arial" w:cs="Arial"/>
          <w:sz w:val="36"/>
          <w:szCs w:val="36"/>
        </w:rPr>
      </w:pPr>
      <w:r w:rsidRPr="00C127E5">
        <w:rPr>
          <w:rFonts w:ascii="Arial" w:hAnsi="Arial" w:cs="Arial"/>
          <w:sz w:val="36"/>
          <w:szCs w:val="36"/>
        </w:rPr>
        <w:t>Un grupo de estudiantes diseña</w:t>
      </w:r>
      <w:r w:rsidRPr="00C127E5">
        <w:rPr>
          <w:rFonts w:ascii="Arial" w:hAnsi="Arial" w:cs="Arial"/>
          <w:spacing w:val="38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 experimento relacionado con la cuantificación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</w:t>
      </w:r>
      <w:r w:rsidRPr="00C127E5">
        <w:rPr>
          <w:rFonts w:ascii="Arial" w:hAnsi="Arial" w:cs="Arial"/>
          <w:spacing w:val="25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uno</w:t>
      </w:r>
      <w:r w:rsidRPr="00C127E5">
        <w:rPr>
          <w:rFonts w:ascii="Arial" w:hAnsi="Arial" w:cs="Arial"/>
          <w:spacing w:val="27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</w:t>
      </w:r>
      <w:r w:rsidRPr="00C127E5">
        <w:rPr>
          <w:rFonts w:ascii="Arial" w:hAnsi="Arial" w:cs="Arial"/>
          <w:spacing w:val="3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los</w:t>
      </w:r>
      <w:r w:rsidRPr="00C127E5">
        <w:rPr>
          <w:rFonts w:ascii="Arial" w:hAnsi="Arial" w:cs="Arial"/>
          <w:spacing w:val="23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productos</w:t>
      </w:r>
      <w:r w:rsidRPr="00C127E5">
        <w:rPr>
          <w:rFonts w:ascii="Arial" w:hAnsi="Arial" w:cs="Arial"/>
          <w:spacing w:val="26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de</w:t>
      </w:r>
      <w:r w:rsidRPr="00C127E5">
        <w:rPr>
          <w:rFonts w:ascii="Arial" w:hAnsi="Arial" w:cs="Arial"/>
          <w:spacing w:val="3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la</w:t>
      </w:r>
      <w:r w:rsidRPr="00C127E5">
        <w:rPr>
          <w:rFonts w:ascii="Arial" w:hAnsi="Arial" w:cs="Arial"/>
          <w:spacing w:val="25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fotosíntesis</w:t>
      </w:r>
      <w:r w:rsidRPr="00C127E5">
        <w:rPr>
          <w:rFonts w:ascii="Arial" w:hAnsi="Arial" w:cs="Arial"/>
          <w:spacing w:val="29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(O</w:t>
      </w:r>
      <w:r w:rsidRPr="00C127E5">
        <w:rPr>
          <w:rFonts w:ascii="Arial" w:hAnsi="Arial" w:cs="Arial"/>
          <w:sz w:val="36"/>
          <w:szCs w:val="36"/>
          <w:vertAlign w:val="subscript"/>
        </w:rPr>
        <w:t>2</w:t>
      </w:r>
      <w:r w:rsidRPr="00C127E5">
        <w:rPr>
          <w:rFonts w:ascii="Arial" w:hAnsi="Arial" w:cs="Arial"/>
          <w:sz w:val="36"/>
          <w:szCs w:val="36"/>
        </w:rPr>
        <w:t>),</w:t>
      </w:r>
      <w:r w:rsidRPr="00C127E5">
        <w:rPr>
          <w:rFonts w:ascii="Arial" w:hAnsi="Arial" w:cs="Arial"/>
          <w:spacing w:val="25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el</w:t>
      </w:r>
      <w:r w:rsidRPr="00C127E5">
        <w:rPr>
          <w:rFonts w:ascii="Arial" w:hAnsi="Arial" w:cs="Arial"/>
          <w:spacing w:val="28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cual</w:t>
      </w:r>
      <w:r w:rsidRPr="00C127E5">
        <w:rPr>
          <w:rFonts w:ascii="Arial" w:hAnsi="Arial" w:cs="Arial"/>
          <w:spacing w:val="26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consiste</w:t>
      </w:r>
      <w:r w:rsidRPr="00C127E5">
        <w:rPr>
          <w:rFonts w:ascii="Arial" w:hAnsi="Arial" w:cs="Arial"/>
          <w:spacing w:val="27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en</w:t>
      </w:r>
      <w:r w:rsidRPr="00C127E5">
        <w:rPr>
          <w:rFonts w:ascii="Arial" w:hAnsi="Arial" w:cs="Arial"/>
          <w:spacing w:val="27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poner</w:t>
      </w:r>
      <w:r w:rsidRPr="00C127E5">
        <w:rPr>
          <w:rFonts w:ascii="Arial" w:hAnsi="Arial" w:cs="Arial"/>
          <w:spacing w:val="26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un</w:t>
      </w:r>
      <w:r w:rsidRPr="00C127E5">
        <w:rPr>
          <w:rFonts w:ascii="Arial" w:hAnsi="Arial" w:cs="Arial"/>
          <w:spacing w:val="27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alga en el interior de un tubo de ensayo que contiene agua purificada a 25 °C y ubicar este tubo frente a un prisma por el que pasa un rayo de luz blanca, la cual es dispersada,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tal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como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se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observa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en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el siguiente</w:t>
      </w:r>
      <w:r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Pr="00C127E5">
        <w:rPr>
          <w:rFonts w:ascii="Arial" w:hAnsi="Arial" w:cs="Arial"/>
          <w:sz w:val="36"/>
          <w:szCs w:val="36"/>
        </w:rPr>
        <w:t>esquema:</w:t>
      </w:r>
    </w:p>
    <w:p w14:paraId="25911A0E" w14:textId="77777777" w:rsidR="008B79C6" w:rsidRPr="008B79C6" w:rsidRDefault="008B79C6" w:rsidP="008B79C6">
      <w:pPr>
        <w:pStyle w:val="Textoindependiente"/>
        <w:jc w:val="both"/>
        <w:rPr>
          <w:rFonts w:ascii="Arial" w:hAnsi="Arial" w:cs="Arial"/>
          <w:sz w:val="36"/>
          <w:szCs w:val="36"/>
        </w:rPr>
      </w:pPr>
    </w:p>
    <w:p w14:paraId="2A000C72" w14:textId="181B773F" w:rsidR="008B79C6" w:rsidRPr="008B79C6" w:rsidRDefault="008B79C6" w:rsidP="00C127E5">
      <w:pPr>
        <w:pStyle w:val="Textoindependiente"/>
        <w:spacing w:before="9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noProof/>
          <w:sz w:val="36"/>
          <w:szCs w:val="36"/>
          <w:lang w:val="es-CL" w:eastAsia="es-CL"/>
        </w:rPr>
        <w:lastRenderedPageBreak/>
        <w:drawing>
          <wp:anchor distT="0" distB="0" distL="0" distR="0" simplePos="0" relativeHeight="251663360" behindDoc="1" locked="0" layoutInCell="1" allowOverlap="1" wp14:anchorId="5EE37034" wp14:editId="4F0CDF5A">
            <wp:simplePos x="0" y="0"/>
            <wp:positionH relativeFrom="page">
              <wp:posOffset>1257935</wp:posOffset>
            </wp:positionH>
            <wp:positionV relativeFrom="paragraph">
              <wp:posOffset>198425</wp:posOffset>
            </wp:positionV>
            <wp:extent cx="5113020" cy="1886585"/>
            <wp:effectExtent l="0" t="0" r="0" b="0"/>
            <wp:wrapTopAndBottom/>
            <wp:docPr id="109" name="Image 109" descr="D:\biool04\Desktop\MC_BIO_entrega26julio\prism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D:\biool04\Desktop\MC_BIO_entrega26julio\prism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A4A94" w14:textId="77777777" w:rsidR="008B79C6" w:rsidRPr="008B79C6" w:rsidRDefault="008B79C6" w:rsidP="00C127E5">
      <w:pPr>
        <w:pStyle w:val="Textoindependiente"/>
        <w:spacing w:line="244" w:lineRule="auto"/>
        <w:ind w:left="567" w:right="576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En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relación</w:t>
      </w:r>
      <w:r w:rsidRPr="008B79C6">
        <w:rPr>
          <w:rFonts w:ascii="Arial" w:hAnsi="Arial" w:cs="Arial"/>
          <w:spacing w:val="79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producción</w:t>
      </w:r>
      <w:r w:rsidRPr="008B79C6">
        <w:rPr>
          <w:rFonts w:ascii="Arial" w:hAnsi="Arial" w:cs="Arial"/>
          <w:spacing w:val="79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79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oxígeno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parte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del</w:t>
      </w:r>
      <w:r w:rsidRPr="008B79C6">
        <w:rPr>
          <w:rFonts w:ascii="Arial" w:hAnsi="Arial" w:cs="Arial"/>
          <w:spacing w:val="77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alga,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80"/>
          <w:w w:val="15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 siguientes opciones es correcta?</w:t>
      </w:r>
    </w:p>
    <w:p w14:paraId="5D3BEF73" w14:textId="77777777" w:rsidR="008B79C6" w:rsidRPr="008B79C6" w:rsidRDefault="008B79C6" w:rsidP="008B79C6">
      <w:pPr>
        <w:pStyle w:val="Textoindependiente"/>
        <w:jc w:val="both"/>
        <w:rPr>
          <w:rFonts w:ascii="Arial" w:hAnsi="Arial" w:cs="Arial"/>
          <w:sz w:val="36"/>
          <w:szCs w:val="36"/>
        </w:rPr>
      </w:pPr>
    </w:p>
    <w:p w14:paraId="5F5DE6E4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  <w:highlight w:val="yellow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Es</w:t>
      </w:r>
      <w:r w:rsidRPr="008B79C6">
        <w:rPr>
          <w:rFonts w:ascii="Arial" w:hAnsi="Arial" w:cs="Arial"/>
          <w:spacing w:val="-3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dependiente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de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la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longitud</w:t>
      </w:r>
      <w:r w:rsidRPr="008B79C6">
        <w:rPr>
          <w:rFonts w:ascii="Arial" w:hAnsi="Arial" w:cs="Arial"/>
          <w:spacing w:val="-2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z w:val="36"/>
          <w:szCs w:val="36"/>
          <w:highlight w:val="yellow"/>
        </w:rPr>
        <w:t>de</w:t>
      </w:r>
      <w:r w:rsidRPr="008B79C6">
        <w:rPr>
          <w:rFonts w:ascii="Arial" w:hAnsi="Arial" w:cs="Arial"/>
          <w:spacing w:val="-1"/>
          <w:sz w:val="36"/>
          <w:szCs w:val="36"/>
          <w:highlight w:val="yellow"/>
        </w:rPr>
        <w:t xml:space="preserve"> </w:t>
      </w:r>
      <w:r w:rsidRPr="008B79C6">
        <w:rPr>
          <w:rFonts w:ascii="Arial" w:hAnsi="Arial" w:cs="Arial"/>
          <w:spacing w:val="-4"/>
          <w:sz w:val="36"/>
          <w:szCs w:val="36"/>
          <w:highlight w:val="yellow"/>
        </w:rPr>
        <w:t>onda.</w:t>
      </w:r>
    </w:p>
    <w:p w14:paraId="306FAA0C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independiente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intensidad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4"/>
          <w:sz w:val="36"/>
          <w:szCs w:val="36"/>
        </w:rPr>
        <w:t>luz.</w:t>
      </w:r>
    </w:p>
    <w:p w14:paraId="46DB5371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5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Alcanza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su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máximo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rendimiento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25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5"/>
          <w:sz w:val="36"/>
          <w:szCs w:val="36"/>
        </w:rPr>
        <w:t>°C.</w:t>
      </w:r>
    </w:p>
    <w:p w14:paraId="671D0205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before="4"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Se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ve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afectada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por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grado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pureza</w:t>
      </w:r>
      <w:r w:rsidRPr="008B79C6">
        <w:rPr>
          <w:rFonts w:ascii="Arial" w:hAnsi="Arial" w:cs="Arial"/>
          <w:spacing w:val="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 xml:space="preserve">del </w:t>
      </w:r>
      <w:r w:rsidRPr="008B79C6">
        <w:rPr>
          <w:rFonts w:ascii="Arial" w:hAnsi="Arial" w:cs="Arial"/>
          <w:spacing w:val="-4"/>
          <w:sz w:val="36"/>
          <w:szCs w:val="36"/>
        </w:rPr>
        <w:t>agua.</w:t>
      </w:r>
    </w:p>
    <w:p w14:paraId="6911F062" w14:textId="77777777" w:rsidR="00C127E5" w:rsidRDefault="00C127E5" w:rsidP="00C127E5">
      <w:pPr>
        <w:widowControl w:val="0"/>
        <w:tabs>
          <w:tab w:val="left" w:pos="1362"/>
          <w:tab w:val="left" w:pos="1365"/>
        </w:tabs>
        <w:autoSpaceDE w:val="0"/>
        <w:autoSpaceDN w:val="0"/>
        <w:spacing w:after="0" w:line="223" w:lineRule="auto"/>
        <w:ind w:right="655"/>
        <w:jc w:val="both"/>
        <w:rPr>
          <w:rFonts w:ascii="Arial" w:hAnsi="Arial" w:cs="Arial"/>
          <w:sz w:val="36"/>
          <w:szCs w:val="36"/>
        </w:rPr>
      </w:pPr>
    </w:p>
    <w:p w14:paraId="1EE7286B" w14:textId="4BD87876" w:rsidR="008B79C6" w:rsidRPr="00694461" w:rsidRDefault="00C127E5" w:rsidP="00694461">
      <w:pPr>
        <w:pStyle w:val="Prrafodelista"/>
        <w:widowControl w:val="0"/>
        <w:numPr>
          <w:ilvl w:val="0"/>
          <w:numId w:val="2"/>
        </w:numPr>
        <w:tabs>
          <w:tab w:val="left" w:pos="1362"/>
          <w:tab w:val="left" w:pos="1365"/>
        </w:tabs>
        <w:autoSpaceDE w:val="0"/>
        <w:autoSpaceDN w:val="0"/>
        <w:spacing w:after="0" w:line="223" w:lineRule="auto"/>
        <w:ind w:left="567" w:right="655" w:hanging="567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0528" behindDoc="0" locked="0" layoutInCell="1" allowOverlap="1" wp14:anchorId="6E6056EB" wp14:editId="0B035F82">
            <wp:simplePos x="0" y="0"/>
            <wp:positionH relativeFrom="column">
              <wp:posOffset>1798955</wp:posOffset>
            </wp:positionH>
            <wp:positionV relativeFrom="paragraph">
              <wp:posOffset>659320</wp:posOffset>
            </wp:positionV>
            <wp:extent cx="4737735" cy="1835150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9C6" w:rsidRPr="00C127E5">
        <w:rPr>
          <w:rFonts w:ascii="Arial" w:hAnsi="Arial" w:cs="Arial"/>
          <w:sz w:val="36"/>
          <w:szCs w:val="36"/>
        </w:rPr>
        <w:t>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continuación,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se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presenta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un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modelo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una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transferencia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de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energía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en</w:t>
      </w:r>
      <w:r w:rsidR="008B79C6" w:rsidRPr="00C127E5">
        <w:rPr>
          <w:rFonts w:ascii="Arial" w:hAnsi="Arial" w:cs="Arial"/>
          <w:spacing w:val="40"/>
          <w:sz w:val="36"/>
          <w:szCs w:val="36"/>
        </w:rPr>
        <w:t xml:space="preserve"> </w:t>
      </w:r>
      <w:r w:rsidR="008B79C6" w:rsidRPr="00C127E5">
        <w:rPr>
          <w:rFonts w:ascii="Arial" w:hAnsi="Arial" w:cs="Arial"/>
          <w:sz w:val="36"/>
          <w:szCs w:val="36"/>
        </w:rPr>
        <w:t>una cadena trófica de un ecosistema de Chile:</w:t>
      </w:r>
    </w:p>
    <w:p w14:paraId="25064626" w14:textId="77777777" w:rsidR="008B79C6" w:rsidRPr="008B79C6" w:rsidRDefault="008B79C6" w:rsidP="00C127E5">
      <w:pPr>
        <w:pStyle w:val="Textoindependiente"/>
        <w:spacing w:line="244" w:lineRule="auto"/>
        <w:ind w:left="567" w:right="576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partir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lo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anterior,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¿cuál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siguientes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opciones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corresponde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a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una evidencia que sustenta al modelo presentado?</w:t>
      </w:r>
    </w:p>
    <w:p w14:paraId="7CBDD8E6" w14:textId="77777777" w:rsidR="008B79C6" w:rsidRPr="008B79C6" w:rsidRDefault="008B79C6" w:rsidP="008B79C6">
      <w:pPr>
        <w:pStyle w:val="Textoindependiente"/>
        <w:spacing w:before="2"/>
        <w:jc w:val="both"/>
        <w:rPr>
          <w:rFonts w:ascii="Arial" w:hAnsi="Arial" w:cs="Arial"/>
          <w:sz w:val="36"/>
          <w:szCs w:val="36"/>
        </w:rPr>
      </w:pPr>
    </w:p>
    <w:p w14:paraId="1A36D922" w14:textId="77777777" w:rsidR="008B79C6" w:rsidRPr="008B79C6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9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  <w:highlight w:val="yellow"/>
        </w:rPr>
        <w:t>El nivel trófico del búho representa la menor cantidad de energía disponible,</w:t>
      </w:r>
      <w:r w:rsidRPr="008B79C6">
        <w:rPr>
          <w:rFonts w:ascii="Arial" w:hAnsi="Arial" w:cs="Arial"/>
          <w:spacing w:val="80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en comparación con los otros niveles.</w:t>
      </w:r>
    </w:p>
    <w:p w14:paraId="6380B210" w14:textId="19D0B66C" w:rsidR="00E97848" w:rsidRPr="00E97848" w:rsidRDefault="008B79C6" w:rsidP="00E97848">
      <w:pPr>
        <w:pStyle w:val="Prrafodelista"/>
        <w:widowControl w:val="0"/>
        <w:numPr>
          <w:ilvl w:val="2"/>
          <w:numId w:val="2"/>
        </w:numPr>
        <w:tabs>
          <w:tab w:val="left" w:pos="1934"/>
        </w:tabs>
        <w:autoSpaceDE w:val="0"/>
        <w:autoSpaceDN w:val="0"/>
        <w:spacing w:after="0" w:line="244" w:lineRule="auto"/>
        <w:ind w:left="1134" w:right="636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El nivel trófico del ratón es el que posee mayor biomasa, en comparación con los otros niveles.</w:t>
      </w:r>
    </w:p>
    <w:p w14:paraId="0EA8FB16" w14:textId="77777777" w:rsidR="008B79C6" w:rsidRPr="008B79C6" w:rsidRDefault="008B79C6" w:rsidP="00E97848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En este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modelo,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comportamiento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 la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transferencia de</w:t>
      </w:r>
      <w:r w:rsidRPr="008B79C6">
        <w:rPr>
          <w:rFonts w:ascii="Arial" w:hAnsi="Arial" w:cs="Arial"/>
          <w:spacing w:val="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 xml:space="preserve">energía es </w:t>
      </w:r>
      <w:r w:rsidRPr="008B79C6">
        <w:rPr>
          <w:rFonts w:ascii="Arial" w:hAnsi="Arial" w:cs="Arial"/>
          <w:spacing w:val="-2"/>
          <w:sz w:val="36"/>
          <w:szCs w:val="36"/>
        </w:rPr>
        <w:t>cíclico.</w:t>
      </w:r>
    </w:p>
    <w:p w14:paraId="03B5470C" w14:textId="5A8A8172" w:rsidR="008B79C6" w:rsidRPr="003239A2" w:rsidRDefault="008B79C6" w:rsidP="00E71C5B">
      <w:pPr>
        <w:pStyle w:val="Prrafodelista"/>
        <w:widowControl w:val="0"/>
        <w:numPr>
          <w:ilvl w:val="2"/>
          <w:numId w:val="2"/>
        </w:numPr>
        <w:tabs>
          <w:tab w:val="left" w:pos="1933"/>
        </w:tabs>
        <w:autoSpaceDE w:val="0"/>
        <w:autoSpaceDN w:val="0"/>
        <w:spacing w:after="0" w:line="240" w:lineRule="auto"/>
        <w:ind w:left="1134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nivel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trófico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las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bacterias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es</w:t>
      </w:r>
      <w:r w:rsidRPr="008B79C6">
        <w:rPr>
          <w:rFonts w:ascii="Arial" w:hAnsi="Arial" w:cs="Arial"/>
          <w:spacing w:val="-4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el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que</w:t>
      </w:r>
      <w:r w:rsidRPr="008B79C6">
        <w:rPr>
          <w:rFonts w:ascii="Arial" w:hAnsi="Arial" w:cs="Arial"/>
          <w:spacing w:val="-3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presenta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mayor</w:t>
      </w:r>
      <w:r w:rsidRPr="008B79C6">
        <w:rPr>
          <w:rFonts w:ascii="Arial" w:hAnsi="Arial" w:cs="Arial"/>
          <w:spacing w:val="-2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disipación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z w:val="36"/>
          <w:szCs w:val="36"/>
        </w:rPr>
        <w:t>de</w:t>
      </w:r>
      <w:r w:rsidRPr="008B79C6">
        <w:rPr>
          <w:rFonts w:ascii="Arial" w:hAnsi="Arial" w:cs="Arial"/>
          <w:spacing w:val="-1"/>
          <w:sz w:val="36"/>
          <w:szCs w:val="36"/>
        </w:rPr>
        <w:t xml:space="preserve"> </w:t>
      </w:r>
      <w:r w:rsidRPr="008B79C6">
        <w:rPr>
          <w:rFonts w:ascii="Arial" w:hAnsi="Arial" w:cs="Arial"/>
          <w:spacing w:val="-2"/>
          <w:sz w:val="36"/>
          <w:szCs w:val="36"/>
        </w:rPr>
        <w:t>calor.</w:t>
      </w:r>
    </w:p>
    <w:p w14:paraId="0E94E73B" w14:textId="77777777" w:rsidR="003239A2" w:rsidRPr="008B79C6" w:rsidRDefault="003239A2" w:rsidP="003239A2">
      <w:pPr>
        <w:pStyle w:val="Prrafodelista"/>
        <w:widowControl w:val="0"/>
        <w:tabs>
          <w:tab w:val="left" w:pos="1933"/>
        </w:tabs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Arial" w:hAnsi="Arial" w:cs="Arial"/>
          <w:sz w:val="36"/>
          <w:szCs w:val="36"/>
        </w:rPr>
      </w:pPr>
    </w:p>
    <w:p w14:paraId="44C7B2E7" w14:textId="77777777" w:rsidR="003239A2" w:rsidRPr="003239A2" w:rsidRDefault="003239A2" w:rsidP="003239A2">
      <w:pPr>
        <w:pStyle w:val="Prrafodelista"/>
        <w:widowControl w:val="0"/>
        <w:numPr>
          <w:ilvl w:val="0"/>
          <w:numId w:val="2"/>
        </w:numPr>
        <w:tabs>
          <w:tab w:val="left" w:pos="1258"/>
          <w:tab w:val="left" w:pos="1262"/>
        </w:tabs>
        <w:autoSpaceDE w:val="0"/>
        <w:autoSpaceDN w:val="0"/>
        <w:spacing w:after="0" w:line="240" w:lineRule="auto"/>
        <w:ind w:left="567" w:right="553" w:hanging="567"/>
        <w:contextualSpacing w:val="0"/>
        <w:jc w:val="both"/>
        <w:rPr>
          <w:rFonts w:ascii="Arial" w:hAnsi="Arial" w:cs="Arial"/>
          <w:sz w:val="36"/>
          <w:szCs w:val="36"/>
        </w:rPr>
      </w:pPr>
      <w:r w:rsidRPr="003239A2">
        <w:rPr>
          <w:rFonts w:ascii="Arial" w:hAnsi="Arial" w:cs="Arial"/>
          <w:sz w:val="36"/>
          <w:szCs w:val="36"/>
        </w:rPr>
        <w:t>En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una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investigación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sobre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infecciones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transmisión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sexual,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se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analizó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parte de la población de una comuna. Para esto, se midió la incidencia de sífilis en hombres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diferentes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rangos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edad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que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conocen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el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mecanismo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 transmisión de la infección. Con respecto a este procedimiento, ¿a cuál de las siguientes opciones corresponde la</w:t>
      </w:r>
      <w:r w:rsidRPr="003239A2">
        <w:rPr>
          <w:rFonts w:ascii="Arial" w:hAnsi="Arial" w:cs="Arial"/>
          <w:spacing w:val="40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variable dependiente?</w:t>
      </w:r>
    </w:p>
    <w:p w14:paraId="3C2721FB" w14:textId="77777777" w:rsidR="003239A2" w:rsidRPr="003239A2" w:rsidRDefault="003239A2" w:rsidP="003239A2">
      <w:pPr>
        <w:pStyle w:val="Prrafodelista"/>
        <w:widowControl w:val="0"/>
        <w:numPr>
          <w:ilvl w:val="1"/>
          <w:numId w:val="4"/>
        </w:numPr>
        <w:tabs>
          <w:tab w:val="left" w:pos="1833"/>
        </w:tabs>
        <w:autoSpaceDE w:val="0"/>
        <w:autoSpaceDN w:val="0"/>
        <w:spacing w:before="270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3239A2">
        <w:rPr>
          <w:rFonts w:ascii="Arial" w:hAnsi="Arial" w:cs="Arial"/>
          <w:sz w:val="36"/>
          <w:szCs w:val="36"/>
        </w:rPr>
        <w:t>El rango</w:t>
      </w:r>
      <w:r w:rsidRPr="003239A2">
        <w:rPr>
          <w:rFonts w:ascii="Arial" w:hAnsi="Arial" w:cs="Arial"/>
          <w:spacing w:val="2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 xml:space="preserve">de </w:t>
      </w:r>
      <w:r w:rsidRPr="003239A2">
        <w:rPr>
          <w:rFonts w:ascii="Arial" w:hAnsi="Arial" w:cs="Arial"/>
          <w:spacing w:val="-4"/>
          <w:sz w:val="36"/>
          <w:szCs w:val="36"/>
        </w:rPr>
        <w:t>edad</w:t>
      </w:r>
    </w:p>
    <w:p w14:paraId="444F80C3" w14:textId="77777777" w:rsidR="003239A2" w:rsidRPr="003239A2" w:rsidRDefault="003239A2" w:rsidP="003239A2">
      <w:pPr>
        <w:pStyle w:val="Prrafodelista"/>
        <w:widowControl w:val="0"/>
        <w:numPr>
          <w:ilvl w:val="1"/>
          <w:numId w:val="4"/>
        </w:numPr>
        <w:tabs>
          <w:tab w:val="left" w:pos="1833"/>
        </w:tabs>
        <w:autoSpaceDE w:val="0"/>
        <w:autoSpaceDN w:val="0"/>
        <w:spacing w:before="4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  <w:highlight w:val="yellow"/>
        </w:rPr>
      </w:pPr>
      <w:r w:rsidRPr="003239A2">
        <w:rPr>
          <w:rFonts w:ascii="Arial" w:hAnsi="Arial" w:cs="Arial"/>
          <w:sz w:val="36"/>
          <w:szCs w:val="36"/>
          <w:highlight w:val="yellow"/>
        </w:rPr>
        <w:t>La</w:t>
      </w:r>
      <w:r w:rsidRPr="003239A2">
        <w:rPr>
          <w:rFonts w:ascii="Arial" w:hAnsi="Arial" w:cs="Arial"/>
          <w:spacing w:val="-3"/>
          <w:sz w:val="36"/>
          <w:szCs w:val="36"/>
          <w:highlight w:val="yellow"/>
        </w:rPr>
        <w:t xml:space="preserve"> </w:t>
      </w:r>
      <w:r w:rsidRPr="003239A2">
        <w:rPr>
          <w:rFonts w:ascii="Arial" w:hAnsi="Arial" w:cs="Arial"/>
          <w:sz w:val="36"/>
          <w:szCs w:val="36"/>
          <w:highlight w:val="yellow"/>
        </w:rPr>
        <w:t>incidencia</w:t>
      </w:r>
      <w:r w:rsidRPr="003239A2">
        <w:rPr>
          <w:rFonts w:ascii="Arial" w:hAnsi="Arial" w:cs="Arial"/>
          <w:spacing w:val="-4"/>
          <w:sz w:val="36"/>
          <w:szCs w:val="36"/>
          <w:highlight w:val="yellow"/>
        </w:rPr>
        <w:t xml:space="preserve"> </w:t>
      </w:r>
      <w:r w:rsidRPr="003239A2">
        <w:rPr>
          <w:rFonts w:ascii="Arial" w:hAnsi="Arial" w:cs="Arial"/>
          <w:sz w:val="36"/>
          <w:szCs w:val="36"/>
          <w:highlight w:val="yellow"/>
        </w:rPr>
        <w:t>de</w:t>
      </w:r>
      <w:r w:rsidRPr="003239A2">
        <w:rPr>
          <w:rFonts w:ascii="Arial" w:hAnsi="Arial" w:cs="Arial"/>
          <w:spacing w:val="-3"/>
          <w:sz w:val="36"/>
          <w:szCs w:val="36"/>
          <w:highlight w:val="yellow"/>
        </w:rPr>
        <w:t xml:space="preserve"> </w:t>
      </w:r>
      <w:r w:rsidRPr="003239A2">
        <w:rPr>
          <w:rFonts w:ascii="Arial" w:hAnsi="Arial" w:cs="Arial"/>
          <w:spacing w:val="-2"/>
          <w:sz w:val="36"/>
          <w:szCs w:val="36"/>
          <w:highlight w:val="yellow"/>
        </w:rPr>
        <w:t>sífilis</w:t>
      </w:r>
    </w:p>
    <w:p w14:paraId="390B85DE" w14:textId="77777777" w:rsidR="003239A2" w:rsidRPr="003239A2" w:rsidRDefault="003239A2" w:rsidP="003239A2">
      <w:pPr>
        <w:pStyle w:val="Prrafodelista"/>
        <w:widowControl w:val="0"/>
        <w:numPr>
          <w:ilvl w:val="1"/>
          <w:numId w:val="4"/>
        </w:numPr>
        <w:tabs>
          <w:tab w:val="left" w:pos="1833"/>
        </w:tabs>
        <w:autoSpaceDE w:val="0"/>
        <w:autoSpaceDN w:val="0"/>
        <w:spacing w:before="5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3239A2">
        <w:rPr>
          <w:rFonts w:ascii="Arial" w:hAnsi="Arial" w:cs="Arial"/>
          <w:sz w:val="36"/>
          <w:szCs w:val="36"/>
        </w:rPr>
        <w:t>El</w:t>
      </w:r>
      <w:r w:rsidRPr="003239A2">
        <w:rPr>
          <w:rFonts w:ascii="Arial" w:hAnsi="Arial" w:cs="Arial"/>
          <w:spacing w:val="-1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sexo</w:t>
      </w:r>
      <w:r w:rsidRPr="003239A2">
        <w:rPr>
          <w:rFonts w:ascii="Arial" w:hAnsi="Arial" w:cs="Arial"/>
          <w:spacing w:val="1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1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la</w:t>
      </w:r>
      <w:r w:rsidRPr="003239A2">
        <w:rPr>
          <w:rFonts w:ascii="Arial" w:hAnsi="Arial" w:cs="Arial"/>
          <w:spacing w:val="-1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muestra</w:t>
      </w:r>
      <w:r w:rsidRPr="003239A2">
        <w:rPr>
          <w:rFonts w:ascii="Arial" w:hAnsi="Arial" w:cs="Arial"/>
          <w:spacing w:val="-3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1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la</w:t>
      </w:r>
      <w:r w:rsidRPr="003239A2">
        <w:rPr>
          <w:rFonts w:ascii="Arial" w:hAnsi="Arial" w:cs="Arial"/>
          <w:spacing w:val="-1"/>
          <w:sz w:val="36"/>
          <w:szCs w:val="36"/>
        </w:rPr>
        <w:t xml:space="preserve"> </w:t>
      </w:r>
      <w:r w:rsidRPr="003239A2">
        <w:rPr>
          <w:rFonts w:ascii="Arial" w:hAnsi="Arial" w:cs="Arial"/>
          <w:spacing w:val="-2"/>
          <w:sz w:val="36"/>
          <w:szCs w:val="36"/>
        </w:rPr>
        <w:t>población</w:t>
      </w:r>
    </w:p>
    <w:p w14:paraId="7544CB68" w14:textId="788B4250" w:rsidR="00F1182D" w:rsidRPr="00694461" w:rsidRDefault="003239A2" w:rsidP="00694461">
      <w:pPr>
        <w:pStyle w:val="Prrafodelista"/>
        <w:widowControl w:val="0"/>
        <w:numPr>
          <w:ilvl w:val="1"/>
          <w:numId w:val="4"/>
        </w:numPr>
        <w:tabs>
          <w:tab w:val="left" w:pos="1833"/>
        </w:tabs>
        <w:autoSpaceDE w:val="0"/>
        <w:autoSpaceDN w:val="0"/>
        <w:spacing w:before="4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3239A2">
        <w:rPr>
          <w:rFonts w:ascii="Arial" w:hAnsi="Arial" w:cs="Arial"/>
          <w:sz w:val="36"/>
          <w:szCs w:val="36"/>
        </w:rPr>
        <w:t>El</w:t>
      </w:r>
      <w:r w:rsidRPr="003239A2">
        <w:rPr>
          <w:rFonts w:ascii="Arial" w:hAnsi="Arial" w:cs="Arial"/>
          <w:spacing w:val="-3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conocimiento</w:t>
      </w:r>
      <w:r w:rsidRPr="003239A2">
        <w:rPr>
          <w:rFonts w:ascii="Arial" w:hAnsi="Arial" w:cs="Arial"/>
          <w:spacing w:val="-2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del</w:t>
      </w:r>
      <w:r w:rsidRPr="003239A2">
        <w:rPr>
          <w:rFonts w:ascii="Arial" w:hAnsi="Arial" w:cs="Arial"/>
          <w:spacing w:val="-2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mecanismo</w:t>
      </w:r>
      <w:r w:rsidRPr="003239A2">
        <w:rPr>
          <w:rFonts w:ascii="Arial" w:hAnsi="Arial" w:cs="Arial"/>
          <w:spacing w:val="-3"/>
          <w:sz w:val="36"/>
          <w:szCs w:val="36"/>
        </w:rPr>
        <w:t xml:space="preserve"> </w:t>
      </w:r>
      <w:r w:rsidRPr="003239A2">
        <w:rPr>
          <w:rFonts w:ascii="Arial" w:hAnsi="Arial" w:cs="Arial"/>
          <w:sz w:val="36"/>
          <w:szCs w:val="36"/>
        </w:rPr>
        <w:t>de</w:t>
      </w:r>
      <w:r w:rsidRPr="003239A2">
        <w:rPr>
          <w:rFonts w:ascii="Arial" w:hAnsi="Arial" w:cs="Arial"/>
          <w:spacing w:val="-1"/>
          <w:sz w:val="36"/>
          <w:szCs w:val="36"/>
        </w:rPr>
        <w:t xml:space="preserve"> </w:t>
      </w:r>
      <w:r w:rsidRPr="003239A2">
        <w:rPr>
          <w:rFonts w:ascii="Arial" w:hAnsi="Arial" w:cs="Arial"/>
          <w:spacing w:val="-2"/>
          <w:sz w:val="36"/>
          <w:szCs w:val="36"/>
        </w:rPr>
        <w:t>trasmisión</w:t>
      </w:r>
    </w:p>
    <w:p w14:paraId="117BDDDE" w14:textId="2FC137C0" w:rsidR="00694461" w:rsidRDefault="00694461" w:rsidP="00694461">
      <w:pPr>
        <w:pStyle w:val="Prrafodelista"/>
        <w:widowControl w:val="0"/>
        <w:tabs>
          <w:tab w:val="left" w:pos="1833"/>
        </w:tabs>
        <w:autoSpaceDE w:val="0"/>
        <w:autoSpaceDN w:val="0"/>
        <w:spacing w:before="4" w:after="0" w:line="240" w:lineRule="auto"/>
        <w:ind w:left="1134"/>
        <w:contextualSpacing w:val="0"/>
        <w:rPr>
          <w:rFonts w:ascii="Arial" w:hAnsi="Arial" w:cs="Arial"/>
          <w:spacing w:val="-2"/>
          <w:sz w:val="36"/>
          <w:szCs w:val="36"/>
        </w:rPr>
      </w:pPr>
    </w:p>
    <w:p w14:paraId="22849DAA" w14:textId="6000F51C" w:rsidR="00694461" w:rsidRDefault="00694461" w:rsidP="00694461">
      <w:pPr>
        <w:pStyle w:val="Prrafodelista"/>
        <w:widowControl w:val="0"/>
        <w:tabs>
          <w:tab w:val="left" w:pos="1833"/>
        </w:tabs>
        <w:autoSpaceDE w:val="0"/>
        <w:autoSpaceDN w:val="0"/>
        <w:spacing w:before="4" w:after="0" w:line="240" w:lineRule="auto"/>
        <w:ind w:left="1134"/>
        <w:contextualSpacing w:val="0"/>
        <w:rPr>
          <w:rFonts w:ascii="Arial" w:hAnsi="Arial" w:cs="Arial"/>
          <w:spacing w:val="-2"/>
          <w:sz w:val="36"/>
          <w:szCs w:val="36"/>
        </w:rPr>
      </w:pPr>
    </w:p>
    <w:p w14:paraId="1FC82E22" w14:textId="2AED1650" w:rsidR="00694461" w:rsidRDefault="00694461" w:rsidP="00694461">
      <w:pPr>
        <w:pStyle w:val="Prrafodelista"/>
        <w:widowControl w:val="0"/>
        <w:tabs>
          <w:tab w:val="left" w:pos="1833"/>
        </w:tabs>
        <w:autoSpaceDE w:val="0"/>
        <w:autoSpaceDN w:val="0"/>
        <w:spacing w:before="4" w:after="0" w:line="240" w:lineRule="auto"/>
        <w:ind w:left="1134"/>
        <w:contextualSpacing w:val="0"/>
        <w:rPr>
          <w:rFonts w:ascii="Arial" w:hAnsi="Arial" w:cs="Arial"/>
          <w:spacing w:val="-2"/>
          <w:sz w:val="36"/>
          <w:szCs w:val="36"/>
        </w:rPr>
      </w:pPr>
    </w:p>
    <w:p w14:paraId="647DB368" w14:textId="3A82DEBD" w:rsidR="00694461" w:rsidRDefault="00694461" w:rsidP="00694461">
      <w:pPr>
        <w:pStyle w:val="Prrafodelista"/>
        <w:widowControl w:val="0"/>
        <w:tabs>
          <w:tab w:val="left" w:pos="1833"/>
        </w:tabs>
        <w:autoSpaceDE w:val="0"/>
        <w:autoSpaceDN w:val="0"/>
        <w:spacing w:before="4" w:after="0" w:line="240" w:lineRule="auto"/>
        <w:ind w:left="1134"/>
        <w:contextualSpacing w:val="0"/>
        <w:rPr>
          <w:rFonts w:ascii="Arial" w:hAnsi="Arial" w:cs="Arial"/>
          <w:spacing w:val="-2"/>
          <w:sz w:val="36"/>
          <w:szCs w:val="36"/>
        </w:rPr>
      </w:pPr>
    </w:p>
    <w:p w14:paraId="49A7B8E0" w14:textId="77777777" w:rsidR="00694461" w:rsidRPr="00694461" w:rsidRDefault="00694461" w:rsidP="00694461">
      <w:pPr>
        <w:pStyle w:val="Prrafodelista"/>
        <w:widowControl w:val="0"/>
        <w:tabs>
          <w:tab w:val="left" w:pos="1833"/>
        </w:tabs>
        <w:autoSpaceDE w:val="0"/>
        <w:autoSpaceDN w:val="0"/>
        <w:spacing w:before="4" w:after="0" w:line="240" w:lineRule="auto"/>
        <w:ind w:left="1134"/>
        <w:contextualSpacing w:val="0"/>
        <w:rPr>
          <w:rFonts w:ascii="Arial" w:hAnsi="Arial" w:cs="Arial"/>
          <w:sz w:val="36"/>
          <w:szCs w:val="36"/>
        </w:rPr>
      </w:pPr>
    </w:p>
    <w:p w14:paraId="711537AE" w14:textId="09F03F03" w:rsidR="004D23B5" w:rsidRPr="00694461" w:rsidRDefault="00694461" w:rsidP="001B27D4">
      <w:pPr>
        <w:pStyle w:val="Prrafodelista"/>
        <w:widowControl w:val="0"/>
        <w:numPr>
          <w:ilvl w:val="0"/>
          <w:numId w:val="2"/>
        </w:numPr>
        <w:tabs>
          <w:tab w:val="left" w:pos="1383"/>
        </w:tabs>
        <w:autoSpaceDE w:val="0"/>
        <w:autoSpaceDN w:val="0"/>
        <w:spacing w:before="94" w:after="0" w:line="242" w:lineRule="auto"/>
        <w:ind w:left="567" w:right="723" w:hanging="567"/>
        <w:jc w:val="both"/>
        <w:rPr>
          <w:rFonts w:ascii="Arial" w:hAnsi="Arial" w:cs="Arial"/>
          <w:sz w:val="36"/>
          <w:szCs w:val="36"/>
          <w:highlight w:val="cyan"/>
        </w:rPr>
      </w:pPr>
      <w:r w:rsidRPr="00694461">
        <w:rPr>
          <w:rFonts w:ascii="Arial" w:eastAsia="Microsoft Sans Serif" w:hAnsi="Arial" w:cs="Arial"/>
          <w:noProof/>
          <w:sz w:val="36"/>
          <w:szCs w:val="36"/>
          <w:highlight w:val="cyan"/>
          <w:lang w:val="es-CL" w:eastAsia="es-CL"/>
        </w:rPr>
        <w:lastRenderedPageBreak/>
        <w:drawing>
          <wp:anchor distT="0" distB="0" distL="114300" distR="114300" simplePos="0" relativeHeight="251672576" behindDoc="0" locked="0" layoutInCell="1" allowOverlap="1" wp14:anchorId="43B40B2C" wp14:editId="3242CFA9">
            <wp:simplePos x="0" y="0"/>
            <wp:positionH relativeFrom="column">
              <wp:posOffset>4533900</wp:posOffset>
            </wp:positionH>
            <wp:positionV relativeFrom="paragraph">
              <wp:posOffset>881380</wp:posOffset>
            </wp:positionV>
            <wp:extent cx="4419600" cy="2677795"/>
            <wp:effectExtent l="0" t="0" r="0" b="825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B5" w:rsidRPr="00694461">
        <w:rPr>
          <w:rFonts w:ascii="Arial" w:hAnsi="Arial" w:cs="Arial"/>
          <w:sz w:val="36"/>
          <w:szCs w:val="36"/>
          <w:highlight w:val="cyan"/>
        </w:rPr>
        <w:t>Un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investigador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está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evaluando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el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efecto</w:t>
      </w:r>
      <w:r w:rsidR="004D23B5" w:rsidRPr="00694461">
        <w:rPr>
          <w:rFonts w:ascii="Arial" w:hAnsi="Arial" w:cs="Arial"/>
          <w:spacing w:val="63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de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la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adición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de</w:t>
      </w:r>
      <w:r w:rsidR="004D23B5" w:rsidRPr="00694461">
        <w:rPr>
          <w:rFonts w:ascii="Arial" w:hAnsi="Arial" w:cs="Arial"/>
          <w:spacing w:val="63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cuatro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sustancias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sobre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el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oxígeno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consumido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(O</w:t>
      </w:r>
      <w:r w:rsidR="004D23B5" w:rsidRPr="00694461">
        <w:rPr>
          <w:rFonts w:ascii="Arial" w:hAnsi="Arial" w:cs="Arial"/>
          <w:sz w:val="36"/>
          <w:szCs w:val="36"/>
          <w:highlight w:val="cyan"/>
          <w:vertAlign w:val="subscript"/>
        </w:rPr>
        <w:t>2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)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y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el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ATP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sintetizado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en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un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cultivo</w:t>
      </w:r>
      <w:r w:rsidR="004D23B5" w:rsidRPr="00694461">
        <w:rPr>
          <w:rFonts w:ascii="Arial" w:hAnsi="Arial" w:cs="Arial"/>
          <w:spacing w:val="64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de</w:t>
      </w:r>
      <w:r w:rsidR="004D23B5" w:rsidRPr="00694461">
        <w:rPr>
          <w:rFonts w:ascii="Arial" w:hAnsi="Arial" w:cs="Arial"/>
          <w:spacing w:val="-6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mitocondrias bajo condiciones ideales de temperatura y pH.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Los resultados del</w:t>
      </w:r>
      <w:r w:rsidR="004D23B5" w:rsidRPr="00694461">
        <w:rPr>
          <w:rFonts w:ascii="Arial" w:hAnsi="Arial" w:cs="Arial"/>
          <w:spacing w:val="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estudio</w:t>
      </w:r>
      <w:r w:rsidR="004D23B5" w:rsidRPr="00694461">
        <w:rPr>
          <w:rFonts w:ascii="Arial" w:hAnsi="Arial" w:cs="Arial"/>
          <w:spacing w:val="12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se</w:t>
      </w:r>
      <w:r w:rsidR="004D23B5" w:rsidRPr="00694461">
        <w:rPr>
          <w:rFonts w:ascii="Arial" w:hAnsi="Arial" w:cs="Arial"/>
          <w:spacing w:val="10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presentan</w:t>
      </w:r>
      <w:r w:rsidR="004D23B5" w:rsidRPr="00694461">
        <w:rPr>
          <w:rFonts w:ascii="Arial" w:hAnsi="Arial" w:cs="Arial"/>
          <w:spacing w:val="10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en</w:t>
      </w:r>
      <w:r w:rsidR="004D23B5" w:rsidRPr="00694461">
        <w:rPr>
          <w:rFonts w:ascii="Arial" w:hAnsi="Arial" w:cs="Arial"/>
          <w:spacing w:val="9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el</w:t>
      </w:r>
      <w:r w:rsidR="004D23B5" w:rsidRPr="00694461">
        <w:rPr>
          <w:rFonts w:ascii="Arial" w:hAnsi="Arial" w:cs="Arial"/>
          <w:spacing w:val="11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siguiente</w:t>
      </w:r>
      <w:r w:rsidR="004D23B5" w:rsidRPr="00694461">
        <w:rPr>
          <w:rFonts w:ascii="Arial" w:hAnsi="Arial" w:cs="Arial"/>
          <w:spacing w:val="13"/>
          <w:sz w:val="36"/>
          <w:szCs w:val="36"/>
          <w:highlight w:val="cyan"/>
        </w:rPr>
        <w:t xml:space="preserve"> </w:t>
      </w:r>
      <w:r w:rsidR="004D23B5" w:rsidRPr="00694461">
        <w:rPr>
          <w:rFonts w:ascii="Arial" w:hAnsi="Arial" w:cs="Arial"/>
          <w:sz w:val="36"/>
          <w:szCs w:val="36"/>
          <w:highlight w:val="cyan"/>
        </w:rPr>
        <w:t>gráfico:</w:t>
      </w:r>
    </w:p>
    <w:p w14:paraId="5605F78F" w14:textId="0355B43D" w:rsidR="004D23B5" w:rsidRPr="004D23B5" w:rsidRDefault="004D23B5" w:rsidP="001B27D4">
      <w:pPr>
        <w:pStyle w:val="Textoindependiente"/>
        <w:spacing w:before="193" w:line="244" w:lineRule="auto"/>
        <w:ind w:left="567" w:right="713" w:firstLine="12"/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4D23B5">
        <w:rPr>
          <w:rFonts w:ascii="Arial" w:hAnsi="Arial" w:cs="Arial"/>
          <w:sz w:val="36"/>
          <w:szCs w:val="36"/>
        </w:rPr>
        <w:t>Considerando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que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no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hay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un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efecto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acumulativo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ni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interacciones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entre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sustancias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añadidas,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¿cuál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siguientes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opciones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señala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una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conclusión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correcta?</w:t>
      </w:r>
    </w:p>
    <w:p w14:paraId="4A71B730" w14:textId="74697BBD" w:rsidR="004D23B5" w:rsidRPr="004D23B5" w:rsidRDefault="004D23B5" w:rsidP="001B27D4">
      <w:pPr>
        <w:pStyle w:val="Prrafodelista"/>
        <w:widowControl w:val="0"/>
        <w:numPr>
          <w:ilvl w:val="2"/>
          <w:numId w:val="2"/>
        </w:numPr>
        <w:tabs>
          <w:tab w:val="left" w:pos="1953"/>
          <w:tab w:val="left" w:pos="1954"/>
        </w:tabs>
        <w:autoSpaceDE w:val="0"/>
        <w:autoSpaceDN w:val="0"/>
        <w:spacing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4D23B5">
        <w:rPr>
          <w:rFonts w:ascii="Arial" w:hAnsi="Arial" w:cs="Arial"/>
          <w:sz w:val="36"/>
          <w:szCs w:val="36"/>
        </w:rPr>
        <w:t>La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adición de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 sustancia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4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provoca un aumento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 síntesis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 ATP.</w:t>
      </w:r>
    </w:p>
    <w:p w14:paraId="078D999D" w14:textId="77777777" w:rsidR="004D23B5" w:rsidRPr="004D23B5" w:rsidRDefault="004D23B5" w:rsidP="001B27D4">
      <w:pPr>
        <w:pStyle w:val="Prrafodelista"/>
        <w:widowControl w:val="0"/>
        <w:numPr>
          <w:ilvl w:val="2"/>
          <w:numId w:val="2"/>
        </w:numPr>
        <w:tabs>
          <w:tab w:val="left" w:pos="1953"/>
          <w:tab w:val="left" w:pos="1954"/>
        </w:tabs>
        <w:autoSpaceDE w:val="0"/>
        <w:autoSpaceDN w:val="0"/>
        <w:spacing w:before="5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4D23B5">
        <w:rPr>
          <w:rFonts w:ascii="Arial" w:hAnsi="Arial" w:cs="Arial"/>
          <w:sz w:val="36"/>
          <w:szCs w:val="36"/>
        </w:rPr>
        <w:t>La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adición de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 sustancia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2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provoca un aumento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2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 síntesis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 ATP.</w:t>
      </w:r>
    </w:p>
    <w:p w14:paraId="5E4AC219" w14:textId="77777777" w:rsidR="004D23B5" w:rsidRPr="004D23B5" w:rsidRDefault="004D23B5" w:rsidP="001B27D4">
      <w:pPr>
        <w:pStyle w:val="Prrafodelista"/>
        <w:widowControl w:val="0"/>
        <w:numPr>
          <w:ilvl w:val="2"/>
          <w:numId w:val="2"/>
        </w:numPr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4D23B5">
        <w:rPr>
          <w:rFonts w:ascii="Arial" w:hAnsi="Arial" w:cs="Arial"/>
          <w:sz w:val="36"/>
          <w:szCs w:val="36"/>
        </w:rPr>
        <w:t>La adición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sustancia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3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provoca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una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disminución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del consumo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O</w:t>
      </w:r>
      <w:r w:rsidRPr="004D23B5">
        <w:rPr>
          <w:rFonts w:ascii="Arial" w:hAnsi="Arial" w:cs="Arial"/>
          <w:sz w:val="36"/>
          <w:szCs w:val="36"/>
          <w:vertAlign w:val="subscript"/>
        </w:rPr>
        <w:t>2</w:t>
      </w:r>
      <w:r w:rsidRPr="004D23B5">
        <w:rPr>
          <w:rFonts w:ascii="Arial" w:hAnsi="Arial" w:cs="Arial"/>
          <w:sz w:val="36"/>
          <w:szCs w:val="36"/>
        </w:rPr>
        <w:t>.</w:t>
      </w:r>
    </w:p>
    <w:p w14:paraId="75051D68" w14:textId="7486F2D1" w:rsidR="004D23B5" w:rsidRDefault="004D23B5" w:rsidP="001B27D4">
      <w:pPr>
        <w:pStyle w:val="Prrafodelista"/>
        <w:widowControl w:val="0"/>
        <w:numPr>
          <w:ilvl w:val="2"/>
          <w:numId w:val="2"/>
        </w:numPr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ind w:left="1134" w:hanging="567"/>
        <w:contextualSpacing w:val="0"/>
        <w:rPr>
          <w:rFonts w:ascii="Arial" w:hAnsi="Arial" w:cs="Arial"/>
          <w:sz w:val="36"/>
          <w:szCs w:val="36"/>
        </w:rPr>
      </w:pPr>
      <w:r w:rsidRPr="004D23B5">
        <w:rPr>
          <w:rFonts w:ascii="Arial" w:hAnsi="Arial" w:cs="Arial"/>
          <w:sz w:val="36"/>
          <w:szCs w:val="36"/>
        </w:rPr>
        <w:t>La adición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la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sustancia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1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provoca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una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disminución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del consumo</w:t>
      </w:r>
      <w:r w:rsidRPr="004D23B5">
        <w:rPr>
          <w:rFonts w:ascii="Arial" w:hAnsi="Arial" w:cs="Arial"/>
          <w:spacing w:val="-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de</w:t>
      </w:r>
      <w:r w:rsidRPr="004D23B5">
        <w:rPr>
          <w:rFonts w:ascii="Arial" w:hAnsi="Arial" w:cs="Arial"/>
          <w:spacing w:val="1"/>
          <w:sz w:val="36"/>
          <w:szCs w:val="36"/>
        </w:rPr>
        <w:t xml:space="preserve"> </w:t>
      </w:r>
      <w:r w:rsidRPr="004D23B5">
        <w:rPr>
          <w:rFonts w:ascii="Arial" w:hAnsi="Arial" w:cs="Arial"/>
          <w:sz w:val="36"/>
          <w:szCs w:val="36"/>
        </w:rPr>
        <w:t>O</w:t>
      </w:r>
      <w:r w:rsidRPr="004D23B5">
        <w:rPr>
          <w:rFonts w:ascii="Arial" w:hAnsi="Arial" w:cs="Arial"/>
          <w:sz w:val="36"/>
          <w:szCs w:val="36"/>
          <w:vertAlign w:val="subscript"/>
        </w:rPr>
        <w:t>2</w:t>
      </w:r>
      <w:r w:rsidRPr="004D23B5">
        <w:rPr>
          <w:rFonts w:ascii="Arial" w:hAnsi="Arial" w:cs="Arial"/>
          <w:sz w:val="36"/>
          <w:szCs w:val="36"/>
        </w:rPr>
        <w:t>.</w:t>
      </w:r>
    </w:p>
    <w:p w14:paraId="781E44AB" w14:textId="15A4FBDA" w:rsidR="004D23B5" w:rsidRDefault="004D23B5" w:rsidP="004D23B5">
      <w:pPr>
        <w:widowControl w:val="0"/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rPr>
          <w:rFonts w:ascii="Arial" w:hAnsi="Arial" w:cs="Arial"/>
          <w:sz w:val="36"/>
          <w:szCs w:val="36"/>
        </w:rPr>
      </w:pPr>
    </w:p>
    <w:p w14:paraId="755EA5CC" w14:textId="7CE65654" w:rsidR="004D23B5" w:rsidRPr="004D23B5" w:rsidRDefault="004D23B5" w:rsidP="001B27D4">
      <w:pPr>
        <w:pStyle w:val="Prrafodelista"/>
        <w:widowControl w:val="0"/>
        <w:numPr>
          <w:ilvl w:val="0"/>
          <w:numId w:val="2"/>
        </w:numPr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ind w:left="567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Pablo quiere establecer el contenido nutricional de un al</w:t>
      </w:r>
      <w:r w:rsidR="001B27D4">
        <w:rPr>
          <w:rFonts w:ascii="Arial" w:hAnsi="Arial" w:cs="Arial"/>
          <w:sz w:val="36"/>
          <w:szCs w:val="36"/>
        </w:rPr>
        <w:t xml:space="preserve">imento X, para lo cual usa dos </w:t>
      </w:r>
      <w:r>
        <w:rPr>
          <w:rFonts w:ascii="Arial" w:hAnsi="Arial" w:cs="Arial"/>
          <w:sz w:val="36"/>
          <w:szCs w:val="36"/>
        </w:rPr>
        <w:t xml:space="preserve">reactivos; Reactivo de </w:t>
      </w:r>
      <w:proofErr w:type="spellStart"/>
      <w:r>
        <w:rPr>
          <w:rFonts w:ascii="Arial" w:hAnsi="Arial" w:cs="Arial"/>
          <w:sz w:val="36"/>
          <w:szCs w:val="36"/>
        </w:rPr>
        <w:t>Biuret</w:t>
      </w:r>
      <w:proofErr w:type="spellEnd"/>
      <w:r>
        <w:rPr>
          <w:rFonts w:ascii="Arial" w:hAnsi="Arial" w:cs="Arial"/>
          <w:sz w:val="36"/>
          <w:szCs w:val="36"/>
        </w:rPr>
        <w:t xml:space="preserve">, que detecta proteínas y </w:t>
      </w:r>
      <w:proofErr w:type="spellStart"/>
      <w:r>
        <w:rPr>
          <w:rFonts w:ascii="Arial" w:hAnsi="Arial" w:cs="Arial"/>
          <w:sz w:val="36"/>
          <w:szCs w:val="36"/>
        </w:rPr>
        <w:t>lugol</w:t>
      </w:r>
      <w:proofErr w:type="spellEnd"/>
      <w:r>
        <w:rPr>
          <w:rFonts w:ascii="Arial" w:hAnsi="Arial" w:cs="Arial"/>
          <w:sz w:val="36"/>
          <w:szCs w:val="36"/>
        </w:rPr>
        <w:t>, que detecta la presencia de almidón. ¿Cuál de las siguientes opciones puede ser la pregunta de investigación de Pablo?</w:t>
      </w:r>
    </w:p>
    <w:p w14:paraId="61E65B7B" w14:textId="62B204F5" w:rsidR="004D23B5" w:rsidRDefault="004D23B5" w:rsidP="004D23B5">
      <w:pPr>
        <w:widowControl w:val="0"/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rPr>
          <w:rFonts w:ascii="Arial" w:hAnsi="Arial" w:cs="Arial"/>
          <w:sz w:val="36"/>
          <w:szCs w:val="36"/>
        </w:rPr>
      </w:pPr>
    </w:p>
    <w:p w14:paraId="07996836" w14:textId="77777777" w:rsidR="004D23B5" w:rsidRPr="001B27D4" w:rsidRDefault="004D23B5" w:rsidP="001B27D4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after="0" w:line="244" w:lineRule="auto"/>
        <w:ind w:left="1134" w:right="713"/>
        <w:contextualSpacing w:val="0"/>
        <w:rPr>
          <w:rFonts w:ascii="Arial" w:hAnsi="Arial" w:cs="Arial"/>
          <w:sz w:val="36"/>
          <w:szCs w:val="36"/>
        </w:rPr>
      </w:pPr>
      <w:r w:rsidRPr="001B27D4">
        <w:rPr>
          <w:rFonts w:ascii="Arial" w:hAnsi="Arial" w:cs="Arial"/>
          <w:sz w:val="36"/>
          <w:szCs w:val="36"/>
          <w:shd w:val="clear" w:color="auto" w:fill="FBFBFB"/>
        </w:rPr>
        <w:t>¿Cómo</w:t>
      </w:r>
      <w:r w:rsidRPr="001B27D4">
        <w:rPr>
          <w:rFonts w:ascii="Arial" w:hAnsi="Arial" w:cs="Arial"/>
          <w:spacing w:val="45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se</w:t>
      </w:r>
      <w:r w:rsidRPr="001B27D4">
        <w:rPr>
          <w:rFonts w:ascii="Arial" w:hAnsi="Arial" w:cs="Arial"/>
          <w:spacing w:val="46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puede</w:t>
      </w:r>
      <w:r w:rsidRPr="001B27D4">
        <w:rPr>
          <w:rFonts w:ascii="Arial" w:hAnsi="Arial" w:cs="Arial"/>
          <w:spacing w:val="4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detectar</w:t>
      </w:r>
      <w:r w:rsidRPr="001B27D4">
        <w:rPr>
          <w:rFonts w:ascii="Arial" w:hAnsi="Arial" w:cs="Arial"/>
          <w:spacing w:val="44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la</w:t>
      </w:r>
      <w:r w:rsidRPr="001B27D4">
        <w:rPr>
          <w:rFonts w:ascii="Arial" w:hAnsi="Arial" w:cs="Arial"/>
          <w:spacing w:val="46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presencia</w:t>
      </w:r>
      <w:r w:rsidRPr="001B27D4">
        <w:rPr>
          <w:rFonts w:ascii="Arial" w:hAnsi="Arial" w:cs="Arial"/>
          <w:spacing w:val="49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de</w:t>
      </w:r>
      <w:r w:rsidRPr="001B27D4">
        <w:rPr>
          <w:rFonts w:ascii="Arial" w:hAnsi="Arial" w:cs="Arial"/>
          <w:spacing w:val="44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lípidos</w:t>
      </w:r>
      <w:r w:rsidRPr="001B27D4">
        <w:rPr>
          <w:rFonts w:ascii="Arial" w:hAnsi="Arial" w:cs="Arial"/>
          <w:spacing w:val="45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en</w:t>
      </w:r>
      <w:r w:rsidRPr="001B27D4">
        <w:rPr>
          <w:rFonts w:ascii="Arial" w:hAnsi="Arial" w:cs="Arial"/>
          <w:spacing w:val="46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el</w:t>
      </w:r>
      <w:r w:rsidRPr="001B27D4">
        <w:rPr>
          <w:rFonts w:ascii="Arial" w:hAnsi="Arial" w:cs="Arial"/>
          <w:spacing w:val="45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alimento</w:t>
      </w:r>
      <w:r w:rsidRPr="001B27D4">
        <w:rPr>
          <w:rFonts w:ascii="Arial" w:hAnsi="Arial" w:cs="Arial"/>
          <w:spacing w:val="46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X</w:t>
      </w:r>
      <w:r w:rsidRPr="001B27D4">
        <w:rPr>
          <w:rFonts w:ascii="Arial" w:hAnsi="Arial" w:cs="Arial"/>
          <w:spacing w:val="4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con</w:t>
      </w:r>
      <w:r w:rsidRPr="001B27D4">
        <w:rPr>
          <w:rFonts w:ascii="Arial" w:hAnsi="Arial" w:cs="Arial"/>
          <w:spacing w:val="46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los</w:t>
      </w:r>
      <w:r w:rsidRPr="001B27D4">
        <w:rPr>
          <w:rFonts w:ascii="Arial" w:hAnsi="Arial" w:cs="Arial"/>
          <w:spacing w:val="-60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reactivos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disponibles?</w:t>
      </w:r>
    </w:p>
    <w:p w14:paraId="233F9019" w14:textId="77777777" w:rsidR="004D23B5" w:rsidRPr="001B27D4" w:rsidRDefault="004D23B5" w:rsidP="001B27D4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after="0" w:line="244" w:lineRule="auto"/>
        <w:ind w:left="1134" w:right="717"/>
        <w:contextualSpacing w:val="0"/>
        <w:rPr>
          <w:rFonts w:ascii="Arial" w:hAnsi="Arial" w:cs="Arial"/>
          <w:sz w:val="36"/>
          <w:szCs w:val="36"/>
        </w:rPr>
      </w:pPr>
      <w:r w:rsidRPr="001B27D4">
        <w:rPr>
          <w:rFonts w:ascii="Arial" w:hAnsi="Arial" w:cs="Arial"/>
          <w:sz w:val="36"/>
          <w:szCs w:val="36"/>
          <w:shd w:val="clear" w:color="auto" w:fill="FBFBFB"/>
        </w:rPr>
        <w:t>¿Qué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protocolo</w:t>
      </w:r>
      <w:r w:rsidRPr="001B27D4">
        <w:rPr>
          <w:rFonts w:ascii="Arial" w:hAnsi="Arial" w:cs="Arial"/>
          <w:spacing w:val="8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de</w:t>
      </w:r>
      <w:r w:rsidRPr="001B27D4">
        <w:rPr>
          <w:rFonts w:ascii="Arial" w:hAnsi="Arial" w:cs="Arial"/>
          <w:spacing w:val="1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uso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de</w:t>
      </w:r>
      <w:r w:rsidRPr="001B27D4">
        <w:rPr>
          <w:rFonts w:ascii="Arial" w:hAnsi="Arial" w:cs="Arial"/>
          <w:spacing w:val="1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los</w:t>
      </w:r>
      <w:r w:rsidRPr="001B27D4">
        <w:rPr>
          <w:rFonts w:ascii="Arial" w:hAnsi="Arial" w:cs="Arial"/>
          <w:spacing w:val="1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reactivos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requiere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menor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tiempo</w:t>
      </w:r>
      <w:r w:rsidRPr="001B27D4">
        <w:rPr>
          <w:rFonts w:ascii="Arial" w:hAnsi="Arial" w:cs="Arial"/>
          <w:spacing w:val="1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para</w:t>
      </w:r>
      <w:r w:rsidRPr="001B27D4">
        <w:rPr>
          <w:rFonts w:ascii="Arial" w:hAnsi="Arial" w:cs="Arial"/>
          <w:spacing w:val="10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identificar</w:t>
      </w:r>
      <w:r w:rsidRPr="001B27D4">
        <w:rPr>
          <w:rFonts w:ascii="Arial" w:hAnsi="Arial" w:cs="Arial"/>
          <w:spacing w:val="-60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las</w:t>
      </w:r>
      <w:r w:rsidRPr="001B27D4">
        <w:rPr>
          <w:rFonts w:ascii="Arial" w:hAnsi="Arial" w:cs="Arial"/>
          <w:spacing w:val="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biomoléculas</w:t>
      </w:r>
      <w:r w:rsidRPr="001B27D4">
        <w:rPr>
          <w:rFonts w:ascii="Arial" w:hAnsi="Arial" w:cs="Arial"/>
          <w:spacing w:val="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presentes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en el</w:t>
      </w:r>
      <w:r w:rsidRPr="001B27D4">
        <w:rPr>
          <w:rFonts w:ascii="Arial" w:hAnsi="Arial" w:cs="Arial"/>
          <w:spacing w:val="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alimento</w:t>
      </w:r>
      <w:r w:rsidRPr="001B27D4">
        <w:rPr>
          <w:rFonts w:ascii="Arial" w:hAnsi="Arial" w:cs="Arial"/>
          <w:spacing w:val="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X?</w:t>
      </w:r>
    </w:p>
    <w:p w14:paraId="5887D690" w14:textId="77777777" w:rsidR="004D23B5" w:rsidRPr="001B27D4" w:rsidRDefault="004D23B5" w:rsidP="001B27D4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after="0" w:line="244" w:lineRule="auto"/>
        <w:ind w:left="1134" w:right="717"/>
        <w:contextualSpacing w:val="0"/>
        <w:rPr>
          <w:rFonts w:ascii="Arial" w:hAnsi="Arial" w:cs="Arial"/>
          <w:sz w:val="36"/>
          <w:szCs w:val="36"/>
        </w:rPr>
      </w:pPr>
      <w:r w:rsidRPr="001B27D4">
        <w:rPr>
          <w:rFonts w:ascii="Arial" w:hAnsi="Arial" w:cs="Arial"/>
          <w:sz w:val="36"/>
          <w:szCs w:val="36"/>
          <w:shd w:val="clear" w:color="auto" w:fill="FBFBFB"/>
        </w:rPr>
        <w:t>¿En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qué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proporción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están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presentes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los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carbohidratos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con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respecto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las</w:t>
      </w:r>
      <w:r w:rsidRPr="001B27D4">
        <w:rPr>
          <w:rFonts w:ascii="Arial" w:hAnsi="Arial" w:cs="Arial"/>
          <w:spacing w:val="-6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proteínas en</w:t>
      </w:r>
      <w:r w:rsidRPr="001B27D4">
        <w:rPr>
          <w:rFonts w:ascii="Arial" w:hAnsi="Arial" w:cs="Arial"/>
          <w:spacing w:val="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el</w:t>
      </w:r>
      <w:r w:rsidRPr="001B27D4">
        <w:rPr>
          <w:rFonts w:ascii="Arial" w:hAnsi="Arial" w:cs="Arial"/>
          <w:spacing w:val="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alimento</w:t>
      </w:r>
      <w:r w:rsidRPr="001B27D4">
        <w:rPr>
          <w:rFonts w:ascii="Arial" w:hAnsi="Arial" w:cs="Arial"/>
          <w:spacing w:val="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X?</w:t>
      </w:r>
    </w:p>
    <w:p w14:paraId="6E3F3717" w14:textId="77777777" w:rsidR="004D23B5" w:rsidRPr="001B27D4" w:rsidRDefault="004D23B5" w:rsidP="001B27D4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after="0" w:line="244" w:lineRule="auto"/>
        <w:ind w:left="1134" w:right="717"/>
        <w:contextualSpacing w:val="0"/>
        <w:rPr>
          <w:rFonts w:ascii="Arial" w:hAnsi="Arial" w:cs="Arial"/>
          <w:sz w:val="36"/>
          <w:szCs w:val="36"/>
        </w:rPr>
      </w:pPr>
      <w:r w:rsidRPr="001B27D4">
        <w:rPr>
          <w:rFonts w:ascii="Arial" w:hAnsi="Arial" w:cs="Arial"/>
          <w:sz w:val="36"/>
          <w:szCs w:val="36"/>
          <w:shd w:val="clear" w:color="auto" w:fill="FBFBFB"/>
        </w:rPr>
        <w:t>¿Cuál</w:t>
      </w:r>
      <w:r w:rsidRPr="001B27D4">
        <w:rPr>
          <w:rFonts w:ascii="Arial" w:hAnsi="Arial" w:cs="Arial"/>
          <w:spacing w:val="2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es</w:t>
      </w:r>
      <w:r w:rsidRPr="001B27D4">
        <w:rPr>
          <w:rFonts w:ascii="Arial" w:hAnsi="Arial" w:cs="Arial"/>
          <w:spacing w:val="2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la</w:t>
      </w:r>
      <w:r w:rsidRPr="001B27D4">
        <w:rPr>
          <w:rFonts w:ascii="Arial" w:hAnsi="Arial" w:cs="Arial"/>
          <w:spacing w:val="2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contribución</w:t>
      </w:r>
      <w:r w:rsidRPr="001B27D4">
        <w:rPr>
          <w:rFonts w:ascii="Arial" w:hAnsi="Arial" w:cs="Arial"/>
          <w:spacing w:val="25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calórica</w:t>
      </w:r>
      <w:r w:rsidRPr="001B27D4">
        <w:rPr>
          <w:rFonts w:ascii="Arial" w:hAnsi="Arial" w:cs="Arial"/>
          <w:spacing w:val="2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del</w:t>
      </w:r>
      <w:r w:rsidRPr="001B27D4">
        <w:rPr>
          <w:rFonts w:ascii="Arial" w:hAnsi="Arial" w:cs="Arial"/>
          <w:spacing w:val="2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alimento</w:t>
      </w:r>
      <w:r w:rsidRPr="001B27D4">
        <w:rPr>
          <w:rFonts w:ascii="Arial" w:hAnsi="Arial" w:cs="Arial"/>
          <w:spacing w:val="25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X</w:t>
      </w:r>
      <w:r w:rsidRPr="001B27D4">
        <w:rPr>
          <w:rFonts w:ascii="Arial" w:hAnsi="Arial" w:cs="Arial"/>
          <w:spacing w:val="22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al</w:t>
      </w:r>
      <w:r w:rsidRPr="001B27D4">
        <w:rPr>
          <w:rFonts w:ascii="Arial" w:hAnsi="Arial" w:cs="Arial"/>
          <w:spacing w:val="2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ser</w:t>
      </w:r>
      <w:r w:rsidRPr="001B27D4">
        <w:rPr>
          <w:rFonts w:ascii="Arial" w:hAnsi="Arial" w:cs="Arial"/>
          <w:spacing w:val="23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digerido</w:t>
      </w:r>
      <w:r w:rsidRPr="001B27D4">
        <w:rPr>
          <w:rFonts w:ascii="Arial" w:hAnsi="Arial" w:cs="Arial"/>
          <w:spacing w:val="24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por</w:t>
      </w:r>
      <w:r w:rsidRPr="001B27D4">
        <w:rPr>
          <w:rFonts w:ascii="Arial" w:hAnsi="Arial" w:cs="Arial"/>
          <w:spacing w:val="21"/>
          <w:sz w:val="36"/>
          <w:szCs w:val="36"/>
          <w:shd w:val="clear" w:color="auto" w:fill="FBFBFB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un</w:t>
      </w:r>
      <w:r w:rsidRPr="001B27D4">
        <w:rPr>
          <w:rFonts w:ascii="Arial" w:hAnsi="Arial" w:cs="Arial"/>
          <w:spacing w:val="-6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  <w:shd w:val="clear" w:color="auto" w:fill="FBFBFB"/>
        </w:rPr>
        <w:t>organismo?</w:t>
      </w:r>
    </w:p>
    <w:p w14:paraId="627505AA" w14:textId="5510AE30" w:rsidR="004D23B5" w:rsidRPr="001B27D4" w:rsidRDefault="004D23B5" w:rsidP="001B27D4">
      <w:pPr>
        <w:widowControl w:val="0"/>
        <w:autoSpaceDE w:val="0"/>
        <w:autoSpaceDN w:val="0"/>
        <w:spacing w:before="4" w:after="0" w:line="240" w:lineRule="auto"/>
        <w:ind w:left="1134"/>
        <w:rPr>
          <w:rFonts w:ascii="Arial" w:hAnsi="Arial" w:cs="Arial"/>
          <w:sz w:val="36"/>
          <w:szCs w:val="36"/>
        </w:rPr>
      </w:pPr>
    </w:p>
    <w:p w14:paraId="498F3C63" w14:textId="30A588FA" w:rsidR="001B27D4" w:rsidRPr="001B27D4" w:rsidRDefault="001B27D4" w:rsidP="001B27D4">
      <w:pPr>
        <w:pStyle w:val="Prrafodelista"/>
        <w:widowControl w:val="0"/>
        <w:numPr>
          <w:ilvl w:val="0"/>
          <w:numId w:val="2"/>
        </w:numPr>
        <w:tabs>
          <w:tab w:val="left" w:pos="1383"/>
        </w:tabs>
        <w:autoSpaceDE w:val="0"/>
        <w:autoSpaceDN w:val="0"/>
        <w:spacing w:before="94" w:after="0" w:line="242" w:lineRule="auto"/>
        <w:ind w:left="567" w:right="721" w:hanging="567"/>
        <w:jc w:val="both"/>
        <w:rPr>
          <w:rFonts w:ascii="Arial" w:hAnsi="Arial" w:cs="Arial"/>
          <w:sz w:val="36"/>
          <w:szCs w:val="36"/>
        </w:rPr>
      </w:pPr>
      <w:r w:rsidRPr="001B27D4">
        <w:rPr>
          <w:rFonts w:ascii="Arial" w:hAnsi="Arial" w:cs="Arial"/>
          <w:sz w:val="36"/>
          <w:szCs w:val="36"/>
        </w:rPr>
        <w:t>Durante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el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período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reproductivo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el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ovario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se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forman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folículos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primarios. Algunos de ellos maduran y se liberan en el momento de la ovulación,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pero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mayoría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ellos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experimentan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un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proceso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denominado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atresia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que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consiste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degeneración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y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reabsorción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folicular.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Esta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atresia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explica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notable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disminución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folículos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desde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el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nacimiento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hasta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menopausia.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Según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anterior,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¿cuál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los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siguientes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gráficos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muestra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manera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más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adecuada el cambio en el número de folículos primarios a lo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largo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63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la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vida</w:t>
      </w:r>
      <w:r w:rsidRPr="001B27D4">
        <w:rPr>
          <w:rFonts w:ascii="Arial" w:hAnsi="Arial" w:cs="Arial"/>
          <w:spacing w:val="64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de</w:t>
      </w:r>
      <w:r w:rsidRPr="001B27D4">
        <w:rPr>
          <w:rFonts w:ascii="Arial" w:hAnsi="Arial" w:cs="Arial"/>
          <w:spacing w:val="1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una</w:t>
      </w:r>
      <w:r w:rsidRPr="001B27D4">
        <w:rPr>
          <w:rFonts w:ascii="Arial" w:hAnsi="Arial" w:cs="Arial"/>
          <w:spacing w:val="8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mujer</w:t>
      </w:r>
      <w:r w:rsidRPr="001B27D4">
        <w:rPr>
          <w:rFonts w:ascii="Arial" w:hAnsi="Arial" w:cs="Arial"/>
          <w:spacing w:val="9"/>
          <w:sz w:val="36"/>
          <w:szCs w:val="36"/>
        </w:rPr>
        <w:t xml:space="preserve"> </w:t>
      </w:r>
      <w:r w:rsidRPr="001B27D4">
        <w:rPr>
          <w:rFonts w:ascii="Arial" w:hAnsi="Arial" w:cs="Arial"/>
          <w:sz w:val="36"/>
          <w:szCs w:val="36"/>
        </w:rPr>
        <w:t>sana?</w:t>
      </w:r>
    </w:p>
    <w:p w14:paraId="7BF73BBA" w14:textId="6BE0594B" w:rsidR="005D7CC5" w:rsidRPr="001B27D4" w:rsidRDefault="001B27D4" w:rsidP="001B27D4">
      <w:pPr>
        <w:widowControl w:val="0"/>
        <w:tabs>
          <w:tab w:val="left" w:pos="1953"/>
          <w:tab w:val="left" w:pos="1954"/>
        </w:tabs>
        <w:autoSpaceDE w:val="0"/>
        <w:autoSpaceDN w:val="0"/>
        <w:spacing w:before="4" w:after="0" w:line="240" w:lineRule="auto"/>
        <w:ind w:left="567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6797D10F" wp14:editId="5DFD2F7F">
            <wp:simplePos x="0" y="0"/>
            <wp:positionH relativeFrom="column">
              <wp:posOffset>1266825</wp:posOffset>
            </wp:positionH>
            <wp:positionV relativeFrom="paragraph">
              <wp:posOffset>50165</wp:posOffset>
            </wp:positionV>
            <wp:extent cx="6086475" cy="3100705"/>
            <wp:effectExtent l="0" t="0" r="9525" b="444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75448D" w14:textId="5858A918" w:rsidR="004D23B5" w:rsidRPr="004D23B5" w:rsidRDefault="004D23B5" w:rsidP="008B79C6">
      <w:pPr>
        <w:jc w:val="both"/>
        <w:rPr>
          <w:rFonts w:ascii="Arial" w:hAnsi="Arial" w:cs="Arial"/>
          <w:sz w:val="36"/>
          <w:szCs w:val="36"/>
        </w:rPr>
      </w:pPr>
    </w:p>
    <w:p w14:paraId="5C5BDB9A" w14:textId="77777777" w:rsidR="004D23B5" w:rsidRPr="008B79C6" w:rsidRDefault="004D23B5" w:rsidP="008B79C6">
      <w:pPr>
        <w:jc w:val="both"/>
        <w:rPr>
          <w:rFonts w:ascii="Arial" w:hAnsi="Arial" w:cs="Arial"/>
          <w:sz w:val="36"/>
          <w:szCs w:val="36"/>
          <w:lang w:val="es-CL"/>
        </w:rPr>
      </w:pPr>
    </w:p>
    <w:sectPr w:rsidR="004D23B5" w:rsidRPr="008B79C6" w:rsidSect="001B27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5840" w:h="24480" w:code="17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3C4B" w14:textId="77777777" w:rsidR="00BB23E7" w:rsidRDefault="00BB23E7" w:rsidP="003072DF">
      <w:pPr>
        <w:spacing w:after="0" w:line="240" w:lineRule="auto"/>
      </w:pPr>
      <w:r>
        <w:separator/>
      </w:r>
    </w:p>
  </w:endnote>
  <w:endnote w:type="continuationSeparator" w:id="0">
    <w:p w14:paraId="3B1CAB7C" w14:textId="77777777" w:rsidR="00BB23E7" w:rsidRDefault="00BB23E7" w:rsidP="0030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1567" w14:textId="77777777" w:rsidR="004017B9" w:rsidRDefault="004017B9">
    <w:pPr>
      <w:pStyle w:val="Piedepgina"/>
    </w:pPr>
  </w:p>
  <w:p w14:paraId="4F6A998C" w14:textId="77777777" w:rsidR="00434C79" w:rsidRDefault="00434C79"/>
  <w:p w14:paraId="2C26EB97" w14:textId="77777777" w:rsidR="0095140E" w:rsidRDefault="0095140E"/>
  <w:p w14:paraId="4E4F7BBA" w14:textId="77777777" w:rsidR="0095140E" w:rsidRDefault="009514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74A8" w14:textId="727B971D" w:rsidR="0095140E" w:rsidRPr="001B27D4" w:rsidRDefault="006D7123" w:rsidP="001B27D4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40"/>
        <w:szCs w:val="40"/>
      </w:rPr>
    </w:pP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C4EAAD" wp14:editId="2397025B">
              <wp:simplePos x="0" y="0"/>
              <wp:positionH relativeFrom="rightMargin">
                <wp:posOffset>-9424035</wp:posOffset>
              </wp:positionH>
              <wp:positionV relativeFrom="page">
                <wp:posOffset>14773275</wp:posOffset>
              </wp:positionV>
              <wp:extent cx="72390" cy="714375"/>
              <wp:effectExtent l="0" t="0" r="2286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048270C" id="Rectángulo 1" o:spid="_x0000_s1026" style="position:absolute;margin-left:-742.05pt;margin-top:1163.25pt;width:5.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2D6351" wp14:editId="3CD9D802">
              <wp:simplePos x="0" y="0"/>
              <wp:positionH relativeFrom="rightMargin">
                <wp:posOffset>-80010</wp:posOffset>
              </wp:positionH>
              <wp:positionV relativeFrom="page">
                <wp:posOffset>14777610</wp:posOffset>
              </wp:positionV>
              <wp:extent cx="72390" cy="714375"/>
              <wp:effectExtent l="0" t="0" r="22860" b="28575"/>
              <wp:wrapNone/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82C4369" id="Rectángulo 445" o:spid="_x0000_s1026" style="position:absolute;margin-left:-6.3pt;margin-top:1163.6pt;width:5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FB36BE" wp14:editId="653A16A9">
              <wp:simplePos x="0" y="0"/>
              <wp:positionH relativeFrom="margin">
                <wp:align>right</wp:align>
              </wp:positionH>
              <wp:positionV relativeFrom="page">
                <wp:posOffset>14770100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97892CD" id="Grupo 441" o:spid="_x0000_s1026" style="position:absolute;margin-left:559.55pt;margin-top:1163pt;width:610.75pt;height:64.8pt;flip:y;z-index:251659264;mso-width-percent:1000;mso-height-percent:910;mso-position-horizontal:right;mso-position-horizontal-relative:margin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iZ6s53wAAAAsBAAAPAAAAZHJzL2Rvd25y&#10;ZXYueG1sTI/NTsMwEITvSLyDtUjcqF3TWCjEqVARt0pA4QHc2MSm/olitwl9erYnuO3ujGa/adZz&#10;8ORkxuxSlLBcMCAmdkm72Ev4/Hi5ewCSi4pa+RSNhB+TYd1eXzWq1mmK7+a0Kz3BkJhrJcGWMtSU&#10;5s6aoPIiDSai9pXGoAquY0/1qCYMD55yxgQNykX8YNVgNtZ0h90xSHj+3vpJsa09nF9X541wb0y4&#10;Xsrbm/npEUgxc/kzwwUf0aFFpn06Rp2Jl4BFigR+zwVOF53zZQVkj7dVVQmgbUP/d2h/AQ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KJnqzn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margin" anchory="page"/>
            </v:group>
          </w:pict>
        </mc:Fallback>
      </mc:AlternateContent>
    </w:r>
    <w:r>
      <w:rPr>
        <w:rFonts w:ascii="Arial" w:eastAsiaTheme="majorEastAsia" w:hAnsi="Arial" w:cs="Arial"/>
        <w:color w:val="404040"/>
        <w:sz w:val="40"/>
        <w:szCs w:val="40"/>
      </w:rPr>
      <w:t xml:space="preserve"> </w:t>
    </w:r>
    <w:bookmarkStart w:id="1" w:name="_Hlk122348545"/>
    <w:r w:rsidRPr="00F12C64">
      <w:rPr>
        <w:rFonts w:ascii="Arial" w:eastAsiaTheme="majorEastAsia" w:hAnsi="Arial" w:cs="Arial"/>
        <w:color w:val="404040"/>
        <w:sz w:val="40"/>
        <w:szCs w:val="40"/>
      </w:rPr>
      <w:t>Preuniversitario Futuro ®</w:t>
    </w:r>
    <w:bookmarkEnd w:id="1"/>
    <w:r>
      <w:rPr>
        <w:rFonts w:ascii="Arial" w:eastAsiaTheme="majorEastAsia" w:hAnsi="Arial" w:cs="Arial"/>
        <w:color w:val="404040"/>
        <w:sz w:val="40"/>
        <w:szCs w:val="40"/>
      </w:rPr>
      <w:t xml:space="preserve">                                                                     </w:t>
    </w:r>
    <w:r w:rsidR="00B9417C" w:rsidRPr="00F12C64">
      <w:rPr>
        <w:rFonts w:ascii="Arial" w:eastAsiaTheme="majorEastAsia" w:hAnsi="Arial" w:cs="Arial"/>
        <w:color w:val="404040"/>
        <w:sz w:val="40"/>
        <w:szCs w:val="40"/>
        <w:lang w:val="es-ES"/>
      </w:rPr>
      <w:t xml:space="preserve">Página </w:t>
    </w:r>
    <w:r w:rsidR="00B9417C" w:rsidRPr="00F12C64">
      <w:rPr>
        <w:rFonts w:ascii="Arial" w:eastAsiaTheme="minorEastAsia" w:hAnsi="Arial" w:cs="Arial"/>
        <w:color w:val="404040"/>
        <w:sz w:val="40"/>
        <w:szCs w:val="40"/>
      </w:rPr>
      <w:fldChar w:fldCharType="begin"/>
    </w:r>
    <w:r w:rsidR="00B9417C" w:rsidRPr="00F12C64">
      <w:rPr>
        <w:rFonts w:ascii="Arial" w:hAnsi="Arial" w:cs="Arial"/>
        <w:color w:val="404040"/>
        <w:sz w:val="40"/>
        <w:szCs w:val="40"/>
      </w:rPr>
      <w:instrText>PAGE   \* MERGEFORMAT</w:instrText>
    </w:r>
    <w:r w:rsidR="00B9417C" w:rsidRPr="00F12C64">
      <w:rPr>
        <w:rFonts w:ascii="Arial" w:eastAsiaTheme="minorEastAsia" w:hAnsi="Arial" w:cs="Arial"/>
        <w:color w:val="404040"/>
        <w:sz w:val="40"/>
        <w:szCs w:val="40"/>
      </w:rPr>
      <w:fldChar w:fldCharType="separate"/>
    </w:r>
    <w:r w:rsidR="00694461" w:rsidRPr="00694461">
      <w:rPr>
        <w:rFonts w:ascii="Arial" w:eastAsiaTheme="minorEastAsia" w:hAnsi="Arial" w:cs="Arial"/>
        <w:noProof/>
        <w:color w:val="404040"/>
        <w:sz w:val="40"/>
        <w:szCs w:val="40"/>
      </w:rPr>
      <w:t>5</w:t>
    </w:r>
    <w:r w:rsidR="00B9417C" w:rsidRPr="00F12C64">
      <w:rPr>
        <w:rFonts w:ascii="Arial" w:eastAsiaTheme="majorEastAsia" w:hAnsi="Arial" w:cs="Arial"/>
        <w:color w:val="404040"/>
        <w:sz w:val="40"/>
        <w:szCs w:val="40"/>
      </w:rPr>
      <w:fldChar w:fldCharType="end"/>
    </w:r>
  </w:p>
  <w:p w14:paraId="1FB8C168" w14:textId="77777777" w:rsidR="0095140E" w:rsidRDefault="00951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53EA" w14:textId="77777777" w:rsidR="00BB23E7" w:rsidRDefault="00BB23E7" w:rsidP="003072DF">
      <w:pPr>
        <w:spacing w:after="0" w:line="240" w:lineRule="auto"/>
      </w:pPr>
      <w:r>
        <w:separator/>
      </w:r>
    </w:p>
  </w:footnote>
  <w:footnote w:type="continuationSeparator" w:id="0">
    <w:p w14:paraId="62F82A4D" w14:textId="77777777" w:rsidR="00BB23E7" w:rsidRDefault="00BB23E7" w:rsidP="0030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3BC" w14:textId="1A086F0F" w:rsidR="00873BDF" w:rsidRDefault="00BB23E7">
    <w:pPr>
      <w:pStyle w:val="Encabezado"/>
    </w:pPr>
    <w:r>
      <w:rPr>
        <w:noProof/>
      </w:rPr>
      <w:pict w14:anchorId="43186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6" o:spid="_x0000_s2050" type="#_x0000_t136" style="position:absolute;margin-left:0;margin-top:0;width:811.85pt;height:64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  <w:p w14:paraId="4B30DA9F" w14:textId="77777777" w:rsidR="00434C79" w:rsidRDefault="00434C79"/>
  <w:p w14:paraId="18DB0453" w14:textId="77777777" w:rsidR="0095140E" w:rsidRDefault="0095140E"/>
  <w:p w14:paraId="0DD30C28" w14:textId="77777777" w:rsidR="0095140E" w:rsidRDefault="009514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09EE" w14:textId="2CDBEC65" w:rsidR="00B9417C" w:rsidRDefault="00BB23E7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r>
      <w:rPr>
        <w:rFonts w:asciiTheme="minorHAnsi" w:hAnsiTheme="minorHAnsi" w:cstheme="minorBidi"/>
        <w:noProof/>
        <w:lang w:val="en-US"/>
      </w:rPr>
      <w:pict w14:anchorId="1C627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7" o:spid="_x0000_s2051" type="#_x0000_t136" style="position:absolute;margin-left:0;margin-top:0;width:811.85pt;height:64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  <w:sdt>
      <w:sdtPr>
        <w:rPr>
          <w:rFonts w:ascii="Arial" w:hAnsi="Arial" w:cs="Arial"/>
          <w:sz w:val="36"/>
          <w:szCs w:val="36"/>
        </w:rPr>
        <w:alias w:val="Título"/>
        <w:tag w:val=""/>
        <w:id w:val="24215604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182D">
          <w:rPr>
            <w:rFonts w:ascii="Arial" w:hAnsi="Arial" w:cs="Arial"/>
            <w:sz w:val="36"/>
            <w:szCs w:val="36"/>
            <w:lang w:val="es-CL"/>
          </w:rPr>
          <w:t>CURSO: CIENCIAS BIOLOGÍA</w:t>
        </w:r>
      </w:sdtContent>
    </w:sdt>
    <w:r w:rsidR="00B9417C">
      <w:rPr>
        <w:rFonts w:ascii="Arial" w:hAnsi="Arial" w:cs="Arial"/>
        <w:sz w:val="36"/>
        <w:szCs w:val="36"/>
        <w:lang w:val="es-ES"/>
      </w:rPr>
      <w:tab/>
    </w:r>
  </w:p>
  <w:sdt>
    <w:sdtPr>
      <w:rPr>
        <w:rFonts w:ascii="Arial" w:hAnsi="Arial" w:cs="Arial"/>
        <w:sz w:val="36"/>
        <w:szCs w:val="36"/>
      </w:rPr>
      <w:alias w:val="Asunto"/>
      <w:tag w:val=""/>
      <w:id w:val="75370319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E26DC4E" w14:textId="5ECD1067" w:rsidR="00B9417C" w:rsidRDefault="003A0DFA" w:rsidP="00B9417C">
        <w:pPr>
          <w:pStyle w:val="Encabezado"/>
          <w:tabs>
            <w:tab w:val="clear" w:pos="4419"/>
            <w:tab w:val="clear" w:pos="8838"/>
            <w:tab w:val="left" w:pos="4890"/>
          </w:tabs>
          <w:spacing w:line="276" w:lineRule="auto"/>
          <w:rPr>
            <w:rFonts w:ascii="Arial" w:hAnsi="Arial" w:cs="Arial"/>
            <w:sz w:val="36"/>
            <w:szCs w:val="36"/>
            <w:lang w:val="es-ES"/>
          </w:rPr>
        </w:pPr>
        <w:r>
          <w:rPr>
            <w:rFonts w:ascii="Arial" w:hAnsi="Arial" w:cs="Arial"/>
            <w:sz w:val="36"/>
            <w:szCs w:val="36"/>
            <w:lang w:val="es-CL"/>
          </w:rPr>
          <w:t>TEMA: TALLER 3 PREGUNTAS PAES</w:t>
        </w:r>
      </w:p>
    </w:sdtContent>
  </w:sdt>
  <w:p w14:paraId="3C4C4850" w14:textId="55F88533" w:rsidR="00C127E5" w:rsidRPr="00761C25" w:rsidRDefault="00BB23E7" w:rsidP="00C127E5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CL"/>
      </w:rPr>
    </w:pPr>
    <w:sdt>
      <w:sdtPr>
        <w:rPr>
          <w:rFonts w:ascii="Arial" w:hAnsi="Arial" w:cs="Arial"/>
          <w:sz w:val="36"/>
          <w:szCs w:val="36"/>
          <w:lang w:val="es-CL"/>
        </w:rPr>
        <w:alias w:val="Autor"/>
        <w:tag w:val=""/>
        <w:id w:val="-107319910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9417C" w:rsidRPr="001313F5">
          <w:rPr>
            <w:rFonts w:ascii="Arial" w:hAnsi="Arial" w:cs="Arial"/>
            <w:sz w:val="36"/>
            <w:szCs w:val="36"/>
            <w:lang w:val="es-CL"/>
          </w:rPr>
          <w:t>PREUNIVERSITARIO FUTURO®</w:t>
        </w:r>
      </w:sdtContent>
    </w:sdt>
    <w:r w:rsidR="00552A45">
      <w:rPr>
        <w:rFonts w:ascii="Arial" w:hAnsi="Arial" w:cs="Arial"/>
        <w:sz w:val="36"/>
        <w:szCs w:val="36"/>
        <w:lang w:val="es-C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A62E" w14:textId="34B12BE7" w:rsidR="00873BDF" w:rsidRDefault="00BB23E7">
    <w:pPr>
      <w:pStyle w:val="Encabezado"/>
    </w:pPr>
    <w:r>
      <w:rPr>
        <w:noProof/>
      </w:rPr>
      <w:pict w14:anchorId="138A1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5" o:spid="_x0000_s2049" type="#_x0000_t136" style="position:absolute;margin-left:0;margin-top:0;width:811.85pt;height: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45E"/>
    <w:multiLevelType w:val="hybridMultilevel"/>
    <w:tmpl w:val="12C67B94"/>
    <w:lvl w:ilvl="0" w:tplc="7F9AD2DC">
      <w:start w:val="8"/>
      <w:numFmt w:val="decimal"/>
      <w:lvlText w:val="%1."/>
      <w:lvlJc w:val="left"/>
      <w:pPr>
        <w:ind w:left="1382" w:hanging="707"/>
      </w:pPr>
      <w:rPr>
        <w:rFonts w:ascii="Microsoft Sans Serif" w:eastAsia="Microsoft Sans Serif" w:hAnsi="Microsoft Sans Serif" w:cs="Microsoft Sans Serif" w:hint="default"/>
        <w:spacing w:val="0"/>
        <w:w w:val="99"/>
        <w:sz w:val="36"/>
        <w:szCs w:val="36"/>
        <w:lang w:val="es-ES" w:eastAsia="en-US" w:bidi="ar-SA"/>
      </w:rPr>
    </w:lvl>
    <w:lvl w:ilvl="1" w:tplc="5A2A524C">
      <w:start w:val="1"/>
      <w:numFmt w:val="upperLetter"/>
      <w:lvlText w:val="%2)"/>
      <w:lvlJc w:val="left"/>
      <w:pPr>
        <w:ind w:left="1954" w:hanging="569"/>
      </w:pPr>
      <w:rPr>
        <w:rFonts w:ascii="Arial" w:eastAsia="Microsoft Sans Serif" w:hAnsi="Arial" w:cs="Arial" w:hint="default"/>
        <w:w w:val="100"/>
        <w:sz w:val="36"/>
        <w:szCs w:val="36"/>
        <w:lang w:val="es-ES" w:eastAsia="en-US" w:bidi="ar-SA"/>
      </w:rPr>
    </w:lvl>
    <w:lvl w:ilvl="2" w:tplc="EF4849EA">
      <w:numFmt w:val="bullet"/>
      <w:lvlText w:val="•"/>
      <w:lvlJc w:val="left"/>
      <w:pPr>
        <w:ind w:left="1960" w:hanging="569"/>
      </w:pPr>
      <w:rPr>
        <w:rFonts w:hint="default"/>
        <w:lang w:val="es-ES" w:eastAsia="en-US" w:bidi="ar-SA"/>
      </w:rPr>
    </w:lvl>
    <w:lvl w:ilvl="3" w:tplc="FB741E06">
      <w:numFmt w:val="bullet"/>
      <w:lvlText w:val="•"/>
      <w:lvlJc w:val="left"/>
      <w:pPr>
        <w:ind w:left="2080" w:hanging="569"/>
      </w:pPr>
      <w:rPr>
        <w:rFonts w:hint="default"/>
        <w:lang w:val="es-ES" w:eastAsia="en-US" w:bidi="ar-SA"/>
      </w:rPr>
    </w:lvl>
    <w:lvl w:ilvl="4" w:tplc="328A2502">
      <w:numFmt w:val="bullet"/>
      <w:lvlText w:val="•"/>
      <w:lvlJc w:val="left"/>
      <w:pPr>
        <w:ind w:left="2480" w:hanging="569"/>
      </w:pPr>
      <w:rPr>
        <w:rFonts w:hint="default"/>
        <w:lang w:val="es-ES" w:eastAsia="en-US" w:bidi="ar-SA"/>
      </w:rPr>
    </w:lvl>
    <w:lvl w:ilvl="5" w:tplc="23F60DE0">
      <w:numFmt w:val="bullet"/>
      <w:lvlText w:val="•"/>
      <w:lvlJc w:val="left"/>
      <w:pPr>
        <w:ind w:left="5700" w:hanging="569"/>
      </w:pPr>
      <w:rPr>
        <w:rFonts w:hint="default"/>
        <w:lang w:val="es-ES" w:eastAsia="en-US" w:bidi="ar-SA"/>
      </w:rPr>
    </w:lvl>
    <w:lvl w:ilvl="6" w:tplc="CC5ED31C">
      <w:numFmt w:val="bullet"/>
      <w:lvlText w:val="•"/>
      <w:lvlJc w:val="left"/>
      <w:pPr>
        <w:ind w:left="6340" w:hanging="569"/>
      </w:pPr>
      <w:rPr>
        <w:rFonts w:hint="default"/>
        <w:lang w:val="es-ES" w:eastAsia="en-US" w:bidi="ar-SA"/>
      </w:rPr>
    </w:lvl>
    <w:lvl w:ilvl="7" w:tplc="79F07C62">
      <w:numFmt w:val="bullet"/>
      <w:lvlText w:val="•"/>
      <w:lvlJc w:val="left"/>
      <w:pPr>
        <w:ind w:left="7525" w:hanging="569"/>
      </w:pPr>
      <w:rPr>
        <w:rFonts w:hint="default"/>
        <w:lang w:val="es-ES" w:eastAsia="en-US" w:bidi="ar-SA"/>
      </w:rPr>
    </w:lvl>
    <w:lvl w:ilvl="8" w:tplc="30C449AC">
      <w:numFmt w:val="bullet"/>
      <w:lvlText w:val="•"/>
      <w:lvlJc w:val="left"/>
      <w:pPr>
        <w:ind w:left="8710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168F20DB"/>
    <w:multiLevelType w:val="hybridMultilevel"/>
    <w:tmpl w:val="6102F088"/>
    <w:lvl w:ilvl="0" w:tplc="12049960">
      <w:start w:val="1"/>
      <w:numFmt w:val="decimal"/>
      <w:lvlText w:val="%1."/>
      <w:lvlJc w:val="left"/>
      <w:pPr>
        <w:ind w:left="1265" w:hanging="7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 w:tplc="6658CF48">
      <w:start w:val="1"/>
      <w:numFmt w:val="upperLetter"/>
      <w:lvlText w:val="%2)"/>
      <w:lvlJc w:val="left"/>
      <w:pPr>
        <w:ind w:left="1834" w:hanging="5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0484132">
      <w:numFmt w:val="bullet"/>
      <w:lvlText w:val="•"/>
      <w:lvlJc w:val="left"/>
      <w:pPr>
        <w:ind w:left="2835" w:hanging="569"/>
      </w:pPr>
      <w:rPr>
        <w:rFonts w:hint="default"/>
        <w:lang w:val="es-ES" w:eastAsia="en-US" w:bidi="ar-SA"/>
      </w:rPr>
    </w:lvl>
    <w:lvl w:ilvl="3" w:tplc="7C880964">
      <w:numFmt w:val="bullet"/>
      <w:lvlText w:val="•"/>
      <w:lvlJc w:val="left"/>
      <w:pPr>
        <w:ind w:left="3831" w:hanging="569"/>
      </w:pPr>
      <w:rPr>
        <w:rFonts w:hint="default"/>
        <w:lang w:val="es-ES" w:eastAsia="en-US" w:bidi="ar-SA"/>
      </w:rPr>
    </w:lvl>
    <w:lvl w:ilvl="4" w:tplc="94E0D7D8">
      <w:numFmt w:val="bullet"/>
      <w:lvlText w:val="•"/>
      <w:lvlJc w:val="left"/>
      <w:pPr>
        <w:ind w:left="4826" w:hanging="569"/>
      </w:pPr>
      <w:rPr>
        <w:rFonts w:hint="default"/>
        <w:lang w:val="es-ES" w:eastAsia="en-US" w:bidi="ar-SA"/>
      </w:rPr>
    </w:lvl>
    <w:lvl w:ilvl="5" w:tplc="FBC8E764">
      <w:numFmt w:val="bullet"/>
      <w:lvlText w:val="•"/>
      <w:lvlJc w:val="left"/>
      <w:pPr>
        <w:ind w:left="5822" w:hanging="569"/>
      </w:pPr>
      <w:rPr>
        <w:rFonts w:hint="default"/>
        <w:lang w:val="es-ES" w:eastAsia="en-US" w:bidi="ar-SA"/>
      </w:rPr>
    </w:lvl>
    <w:lvl w:ilvl="6" w:tplc="94F28FB8">
      <w:numFmt w:val="bullet"/>
      <w:lvlText w:val="•"/>
      <w:lvlJc w:val="left"/>
      <w:pPr>
        <w:ind w:left="6817" w:hanging="569"/>
      </w:pPr>
      <w:rPr>
        <w:rFonts w:hint="default"/>
        <w:lang w:val="es-ES" w:eastAsia="en-US" w:bidi="ar-SA"/>
      </w:rPr>
    </w:lvl>
    <w:lvl w:ilvl="7" w:tplc="08922022">
      <w:numFmt w:val="bullet"/>
      <w:lvlText w:val="•"/>
      <w:lvlJc w:val="left"/>
      <w:pPr>
        <w:ind w:left="7813" w:hanging="569"/>
      </w:pPr>
      <w:rPr>
        <w:rFonts w:hint="default"/>
        <w:lang w:val="es-ES" w:eastAsia="en-US" w:bidi="ar-SA"/>
      </w:rPr>
    </w:lvl>
    <w:lvl w:ilvl="8" w:tplc="3612C9A6">
      <w:numFmt w:val="bullet"/>
      <w:lvlText w:val="•"/>
      <w:lvlJc w:val="left"/>
      <w:pPr>
        <w:ind w:left="8808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298C1646"/>
    <w:multiLevelType w:val="hybridMultilevel"/>
    <w:tmpl w:val="511E68C8"/>
    <w:lvl w:ilvl="0" w:tplc="525E3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36639"/>
    <w:multiLevelType w:val="hybridMultilevel"/>
    <w:tmpl w:val="12C67B94"/>
    <w:lvl w:ilvl="0" w:tplc="7F9AD2DC">
      <w:start w:val="8"/>
      <w:numFmt w:val="decimal"/>
      <w:lvlText w:val="%1."/>
      <w:lvlJc w:val="left"/>
      <w:pPr>
        <w:ind w:left="1382" w:hanging="707"/>
      </w:pPr>
      <w:rPr>
        <w:rFonts w:ascii="Microsoft Sans Serif" w:eastAsia="Microsoft Sans Serif" w:hAnsi="Microsoft Sans Serif" w:cs="Microsoft Sans Serif" w:hint="default"/>
        <w:spacing w:val="0"/>
        <w:w w:val="99"/>
        <w:sz w:val="36"/>
        <w:szCs w:val="36"/>
        <w:lang w:val="es-ES" w:eastAsia="en-US" w:bidi="ar-SA"/>
      </w:rPr>
    </w:lvl>
    <w:lvl w:ilvl="1" w:tplc="5A2A524C">
      <w:start w:val="1"/>
      <w:numFmt w:val="upperLetter"/>
      <w:lvlText w:val="%2)"/>
      <w:lvlJc w:val="left"/>
      <w:pPr>
        <w:ind w:left="1954" w:hanging="569"/>
      </w:pPr>
      <w:rPr>
        <w:rFonts w:ascii="Arial" w:eastAsia="Microsoft Sans Serif" w:hAnsi="Arial" w:cs="Arial" w:hint="default"/>
        <w:w w:val="100"/>
        <w:sz w:val="36"/>
        <w:szCs w:val="36"/>
        <w:lang w:val="es-ES" w:eastAsia="en-US" w:bidi="ar-SA"/>
      </w:rPr>
    </w:lvl>
    <w:lvl w:ilvl="2" w:tplc="EF4849EA">
      <w:numFmt w:val="bullet"/>
      <w:lvlText w:val="•"/>
      <w:lvlJc w:val="left"/>
      <w:pPr>
        <w:ind w:left="1960" w:hanging="569"/>
      </w:pPr>
      <w:rPr>
        <w:rFonts w:hint="default"/>
        <w:lang w:val="es-ES" w:eastAsia="en-US" w:bidi="ar-SA"/>
      </w:rPr>
    </w:lvl>
    <w:lvl w:ilvl="3" w:tplc="FB741E06">
      <w:numFmt w:val="bullet"/>
      <w:lvlText w:val="•"/>
      <w:lvlJc w:val="left"/>
      <w:pPr>
        <w:ind w:left="2080" w:hanging="569"/>
      </w:pPr>
      <w:rPr>
        <w:rFonts w:hint="default"/>
        <w:lang w:val="es-ES" w:eastAsia="en-US" w:bidi="ar-SA"/>
      </w:rPr>
    </w:lvl>
    <w:lvl w:ilvl="4" w:tplc="328A2502">
      <w:numFmt w:val="bullet"/>
      <w:lvlText w:val="•"/>
      <w:lvlJc w:val="left"/>
      <w:pPr>
        <w:ind w:left="2480" w:hanging="569"/>
      </w:pPr>
      <w:rPr>
        <w:rFonts w:hint="default"/>
        <w:lang w:val="es-ES" w:eastAsia="en-US" w:bidi="ar-SA"/>
      </w:rPr>
    </w:lvl>
    <w:lvl w:ilvl="5" w:tplc="23F60DE0">
      <w:numFmt w:val="bullet"/>
      <w:lvlText w:val="•"/>
      <w:lvlJc w:val="left"/>
      <w:pPr>
        <w:ind w:left="5700" w:hanging="569"/>
      </w:pPr>
      <w:rPr>
        <w:rFonts w:hint="default"/>
        <w:lang w:val="es-ES" w:eastAsia="en-US" w:bidi="ar-SA"/>
      </w:rPr>
    </w:lvl>
    <w:lvl w:ilvl="6" w:tplc="CC5ED31C">
      <w:numFmt w:val="bullet"/>
      <w:lvlText w:val="•"/>
      <w:lvlJc w:val="left"/>
      <w:pPr>
        <w:ind w:left="6340" w:hanging="569"/>
      </w:pPr>
      <w:rPr>
        <w:rFonts w:hint="default"/>
        <w:lang w:val="es-ES" w:eastAsia="en-US" w:bidi="ar-SA"/>
      </w:rPr>
    </w:lvl>
    <w:lvl w:ilvl="7" w:tplc="79F07C62">
      <w:numFmt w:val="bullet"/>
      <w:lvlText w:val="•"/>
      <w:lvlJc w:val="left"/>
      <w:pPr>
        <w:ind w:left="7525" w:hanging="569"/>
      </w:pPr>
      <w:rPr>
        <w:rFonts w:hint="default"/>
        <w:lang w:val="es-ES" w:eastAsia="en-US" w:bidi="ar-SA"/>
      </w:rPr>
    </w:lvl>
    <w:lvl w:ilvl="8" w:tplc="30C449AC">
      <w:numFmt w:val="bullet"/>
      <w:lvlText w:val="•"/>
      <w:lvlJc w:val="left"/>
      <w:pPr>
        <w:ind w:left="8710" w:hanging="569"/>
      </w:pPr>
      <w:rPr>
        <w:rFonts w:hint="default"/>
        <w:lang w:val="es-ES" w:eastAsia="en-US" w:bidi="ar-SA"/>
      </w:rPr>
    </w:lvl>
  </w:abstractNum>
  <w:abstractNum w:abstractNumId="4" w15:restartNumberingAfterBreak="0">
    <w:nsid w:val="36ED71C7"/>
    <w:multiLevelType w:val="hybridMultilevel"/>
    <w:tmpl w:val="C7EA0F96"/>
    <w:lvl w:ilvl="0" w:tplc="60925A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6"/>
        <w:szCs w:val="3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A754BA04">
      <w:start w:val="1"/>
      <w:numFmt w:val="upperLetter"/>
      <w:lvlText w:val="%3)"/>
      <w:lvlJc w:val="left"/>
      <w:pPr>
        <w:ind w:left="2160" w:hanging="18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82CDD"/>
    <w:multiLevelType w:val="hybridMultilevel"/>
    <w:tmpl w:val="457878EE"/>
    <w:lvl w:ilvl="0" w:tplc="58ECA880">
      <w:start w:val="1"/>
      <w:numFmt w:val="decimal"/>
      <w:lvlText w:val="%1."/>
      <w:lvlJc w:val="left"/>
      <w:pPr>
        <w:ind w:left="567" w:hanging="320"/>
      </w:pPr>
      <w:rPr>
        <w:rFonts w:ascii="Roboto" w:eastAsia="Roboto" w:hAnsi="Roboto" w:cs="Roboto" w:hint="default"/>
        <w:color w:val="231F20"/>
        <w:w w:val="100"/>
        <w:sz w:val="20"/>
        <w:szCs w:val="20"/>
        <w:lang w:val="es-ES" w:eastAsia="en-US" w:bidi="ar-SA"/>
      </w:rPr>
    </w:lvl>
    <w:lvl w:ilvl="1" w:tplc="CF1625E8">
      <w:start w:val="1"/>
      <w:numFmt w:val="decimal"/>
      <w:lvlText w:val="%2."/>
      <w:lvlJc w:val="left"/>
      <w:pPr>
        <w:ind w:left="1382" w:hanging="707"/>
      </w:pPr>
      <w:rPr>
        <w:rFonts w:ascii="Microsoft Sans Serif" w:eastAsia="Microsoft Sans Serif" w:hAnsi="Microsoft Sans Serif" w:cs="Microsoft Sans Serif" w:hint="default"/>
        <w:spacing w:val="0"/>
        <w:w w:val="100"/>
        <w:sz w:val="36"/>
        <w:szCs w:val="36"/>
        <w:lang w:val="es-ES" w:eastAsia="en-US" w:bidi="ar-SA"/>
      </w:rPr>
    </w:lvl>
    <w:lvl w:ilvl="2" w:tplc="9CD2C8AE">
      <w:start w:val="1"/>
      <w:numFmt w:val="upperLetter"/>
      <w:lvlText w:val="%3)"/>
      <w:lvlJc w:val="left"/>
      <w:pPr>
        <w:ind w:left="1954" w:hanging="569"/>
      </w:pPr>
      <w:rPr>
        <w:rFonts w:ascii="Arial" w:eastAsia="Microsoft Sans Serif" w:hAnsi="Arial" w:cs="Arial" w:hint="default"/>
        <w:w w:val="100"/>
        <w:sz w:val="36"/>
        <w:szCs w:val="36"/>
        <w:lang w:val="es-ES" w:eastAsia="en-US" w:bidi="ar-SA"/>
      </w:rPr>
    </w:lvl>
    <w:lvl w:ilvl="3" w:tplc="3FE47EBE">
      <w:numFmt w:val="bullet"/>
      <w:lvlText w:val="•"/>
      <w:lvlJc w:val="left"/>
      <w:pPr>
        <w:ind w:left="3100" w:hanging="569"/>
      </w:pPr>
      <w:rPr>
        <w:rFonts w:hint="default"/>
        <w:lang w:val="es-ES" w:eastAsia="en-US" w:bidi="ar-SA"/>
      </w:rPr>
    </w:lvl>
    <w:lvl w:ilvl="4" w:tplc="AC5834C2">
      <w:numFmt w:val="bullet"/>
      <w:lvlText w:val="•"/>
      <w:lvlJc w:val="left"/>
      <w:pPr>
        <w:ind w:left="4240" w:hanging="569"/>
      </w:pPr>
      <w:rPr>
        <w:rFonts w:hint="default"/>
        <w:lang w:val="es-ES" w:eastAsia="en-US" w:bidi="ar-SA"/>
      </w:rPr>
    </w:lvl>
    <w:lvl w:ilvl="5" w:tplc="7C94A01A">
      <w:numFmt w:val="bullet"/>
      <w:lvlText w:val="•"/>
      <w:lvlJc w:val="left"/>
      <w:pPr>
        <w:ind w:left="5380" w:hanging="569"/>
      </w:pPr>
      <w:rPr>
        <w:rFonts w:hint="default"/>
        <w:lang w:val="es-ES" w:eastAsia="en-US" w:bidi="ar-SA"/>
      </w:rPr>
    </w:lvl>
    <w:lvl w:ilvl="6" w:tplc="72127FFE">
      <w:numFmt w:val="bullet"/>
      <w:lvlText w:val="•"/>
      <w:lvlJc w:val="left"/>
      <w:pPr>
        <w:ind w:left="6520" w:hanging="569"/>
      </w:pPr>
      <w:rPr>
        <w:rFonts w:hint="default"/>
        <w:lang w:val="es-ES" w:eastAsia="en-US" w:bidi="ar-SA"/>
      </w:rPr>
    </w:lvl>
    <w:lvl w:ilvl="7" w:tplc="B5CE0EC2">
      <w:numFmt w:val="bullet"/>
      <w:lvlText w:val="•"/>
      <w:lvlJc w:val="left"/>
      <w:pPr>
        <w:ind w:left="7660" w:hanging="569"/>
      </w:pPr>
      <w:rPr>
        <w:rFonts w:hint="default"/>
        <w:lang w:val="es-ES" w:eastAsia="en-US" w:bidi="ar-SA"/>
      </w:rPr>
    </w:lvl>
    <w:lvl w:ilvl="8" w:tplc="9BC09D26">
      <w:numFmt w:val="bullet"/>
      <w:lvlText w:val="•"/>
      <w:lvlJc w:val="left"/>
      <w:pPr>
        <w:ind w:left="8800" w:hanging="569"/>
      </w:pPr>
      <w:rPr>
        <w:rFonts w:hint="default"/>
        <w:lang w:val="es-ES" w:eastAsia="en-US" w:bidi="ar-SA"/>
      </w:rPr>
    </w:lvl>
  </w:abstractNum>
  <w:abstractNum w:abstractNumId="6" w15:restartNumberingAfterBreak="0">
    <w:nsid w:val="49795B20"/>
    <w:multiLevelType w:val="hybridMultilevel"/>
    <w:tmpl w:val="39EEE7AA"/>
    <w:lvl w:ilvl="0" w:tplc="60925A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6"/>
        <w:szCs w:val="36"/>
      </w:rPr>
    </w:lvl>
    <w:lvl w:ilvl="1" w:tplc="A754BA04">
      <w:start w:val="1"/>
      <w:numFmt w:val="upperLetter"/>
      <w:lvlText w:val="%2)"/>
      <w:lvlJc w:val="left"/>
      <w:pPr>
        <w:ind w:left="144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2" w:tplc="A754BA04">
      <w:start w:val="1"/>
      <w:numFmt w:val="upperLetter"/>
      <w:lvlText w:val="%3)"/>
      <w:lvlJc w:val="left"/>
      <w:pPr>
        <w:ind w:left="2160" w:hanging="18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F"/>
    <w:rsid w:val="00005BA4"/>
    <w:rsid w:val="00013E2D"/>
    <w:rsid w:val="000D64CB"/>
    <w:rsid w:val="00111E9A"/>
    <w:rsid w:val="00192DCC"/>
    <w:rsid w:val="001B27D4"/>
    <w:rsid w:val="00227E98"/>
    <w:rsid w:val="003072DF"/>
    <w:rsid w:val="003239A2"/>
    <w:rsid w:val="00391E65"/>
    <w:rsid w:val="003A0DFA"/>
    <w:rsid w:val="003B6390"/>
    <w:rsid w:val="004017B9"/>
    <w:rsid w:val="00430A62"/>
    <w:rsid w:val="00434C79"/>
    <w:rsid w:val="0043789E"/>
    <w:rsid w:val="004D23B5"/>
    <w:rsid w:val="00552A45"/>
    <w:rsid w:val="005B18DF"/>
    <w:rsid w:val="005D7CC5"/>
    <w:rsid w:val="00694461"/>
    <w:rsid w:val="006D7123"/>
    <w:rsid w:val="007322BA"/>
    <w:rsid w:val="00761C25"/>
    <w:rsid w:val="00873BDF"/>
    <w:rsid w:val="008B79C6"/>
    <w:rsid w:val="008C75E9"/>
    <w:rsid w:val="0095140E"/>
    <w:rsid w:val="009B7563"/>
    <w:rsid w:val="00A44490"/>
    <w:rsid w:val="00B9417C"/>
    <w:rsid w:val="00BB23E7"/>
    <w:rsid w:val="00C127E5"/>
    <w:rsid w:val="00C93CA1"/>
    <w:rsid w:val="00CD23E5"/>
    <w:rsid w:val="00D267DF"/>
    <w:rsid w:val="00D41F83"/>
    <w:rsid w:val="00D7341D"/>
    <w:rsid w:val="00DC494E"/>
    <w:rsid w:val="00DC5BC8"/>
    <w:rsid w:val="00E468BB"/>
    <w:rsid w:val="00E71C5B"/>
    <w:rsid w:val="00E97848"/>
    <w:rsid w:val="00F0243E"/>
    <w:rsid w:val="00F1182D"/>
    <w:rsid w:val="00FA7A03"/>
    <w:rsid w:val="00FC1B68"/>
    <w:rsid w:val="00FD36FE"/>
    <w:rsid w:val="00FF0729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F1D6AF"/>
  <w15:chartTrackingRefBased/>
  <w15:docId w15:val="{588A8865-8DB9-4E26-8FD4-A4D07347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6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2DF"/>
  </w:style>
  <w:style w:type="paragraph" w:styleId="Piedepgina">
    <w:name w:val="footer"/>
    <w:basedOn w:val="Normal"/>
    <w:link w:val="Piedepgina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2DF"/>
  </w:style>
  <w:style w:type="character" w:styleId="Textodelmarcadordeposicin">
    <w:name w:val="Placeholder Text"/>
    <w:basedOn w:val="Fuentedeprrafopredeter"/>
    <w:uiPriority w:val="99"/>
    <w:semiHidden/>
    <w:rsid w:val="00552A45"/>
    <w:rPr>
      <w:color w:val="808080"/>
    </w:rPr>
  </w:style>
  <w:style w:type="paragraph" w:styleId="Prrafodelista">
    <w:name w:val="List Paragraph"/>
    <w:basedOn w:val="Normal"/>
    <w:uiPriority w:val="1"/>
    <w:qFormat/>
    <w:rsid w:val="00873BDF"/>
    <w:pPr>
      <w:ind w:left="720"/>
      <w:contextualSpacing/>
    </w:pPr>
  </w:style>
  <w:style w:type="paragraph" w:styleId="Sinespaciado">
    <w:name w:val="No Spacing"/>
    <w:uiPriority w:val="1"/>
    <w:qFormat/>
    <w:rsid w:val="00C93CA1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8B79C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79C6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B79C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79C6"/>
    <w:pPr>
      <w:widowControl w:val="0"/>
      <w:autoSpaceDE w:val="0"/>
      <w:autoSpaceDN w:val="0"/>
      <w:spacing w:after="0" w:line="256" w:lineRule="exact"/>
      <w:jc w:val="center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2AF9-A41D-4286-B814-58C4E13D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1676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CIENCIAS BIOLOGÍA</vt:lpstr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CIENCIAS BIOLOGÍA</dc:title>
  <dc:subject>TEMA: TALLER 3 PREGUNTAS PAES</dc:subject>
  <dc:creator>PREUNIVERSITARIO FUTURO®</dc:creator>
  <cp:keywords/>
  <dc:description/>
  <cp:lastModifiedBy>Paulina Yávar</cp:lastModifiedBy>
  <cp:revision>13</cp:revision>
  <cp:lastPrinted>2022-12-20T21:18:00Z</cp:lastPrinted>
  <dcterms:created xsi:type="dcterms:W3CDTF">2025-10-06T22:51:00Z</dcterms:created>
  <dcterms:modified xsi:type="dcterms:W3CDTF">2025-11-10T20:40:00Z</dcterms:modified>
</cp:coreProperties>
</file>